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5DF45" w14:textId="77777777" w:rsidR="00FD00AB" w:rsidRPr="003F6A76" w:rsidRDefault="00573309" w:rsidP="00FD00AB">
      <w:pPr>
        <w:pStyle w:val="Heading2"/>
        <w:rPr>
          <w:rFonts w:ascii="Calibri" w:hAnsi="Calibri" w:cs="Arial"/>
          <w:sz w:val="28"/>
        </w:rPr>
      </w:pPr>
      <w:r>
        <w:rPr>
          <w:rFonts w:ascii="Calibri" w:hAnsi="Calibri" w:cs="Arial"/>
          <w:sz w:val="28"/>
        </w:rPr>
        <w:t>PRELAB</w:t>
      </w:r>
      <w:r w:rsidR="00FD00AB">
        <w:rPr>
          <w:rFonts w:ascii="Calibri" w:hAnsi="Calibri" w:cs="Arial"/>
          <w:sz w:val="28"/>
        </w:rPr>
        <w:t>!</w:t>
      </w:r>
    </w:p>
    <w:p w14:paraId="01A31676" w14:textId="17183630" w:rsidR="00FD00AB" w:rsidRPr="00FD00AB" w:rsidRDefault="00573309" w:rsidP="00FD00AB">
      <w:pPr>
        <w:pStyle w:val="Heading2"/>
        <w:rPr>
          <w:rFonts w:ascii="Calibri" w:hAnsi="Calibri" w:cs="Arial"/>
          <w:b w:val="0"/>
        </w:rPr>
      </w:pPr>
      <w:r w:rsidRPr="002D727E">
        <w:rPr>
          <w:rFonts w:ascii="Calibri" w:hAnsi="Calibri" w:cs="Arial"/>
        </w:rPr>
        <w:t>R</w:t>
      </w:r>
      <w:r w:rsidR="00FD00AB" w:rsidRPr="002D727E">
        <w:rPr>
          <w:rFonts w:ascii="Calibri" w:hAnsi="Calibri" w:cs="Arial"/>
        </w:rPr>
        <w:t>ead</w:t>
      </w:r>
      <w:r w:rsidR="00FD00AB" w:rsidRPr="002D727E">
        <w:rPr>
          <w:rFonts w:ascii="Calibri" w:hAnsi="Calibri" w:cs="Arial"/>
          <w:b w:val="0"/>
        </w:rPr>
        <w:t xml:space="preserve"> the entire lab, and </w:t>
      </w:r>
      <w:r w:rsidR="00FD00AB" w:rsidRPr="002D727E">
        <w:rPr>
          <w:rFonts w:ascii="Calibri" w:hAnsi="Calibri" w:cs="Arial"/>
        </w:rPr>
        <w:t>complete</w:t>
      </w:r>
      <w:r w:rsidR="00FD00AB" w:rsidRPr="002D727E">
        <w:rPr>
          <w:rFonts w:ascii="Calibri" w:hAnsi="Calibri" w:cs="Arial"/>
          <w:b w:val="0"/>
        </w:rPr>
        <w:t xml:space="preserve"> </w:t>
      </w:r>
      <w:r w:rsidRPr="002D727E">
        <w:rPr>
          <w:rFonts w:ascii="Calibri" w:hAnsi="Calibri" w:cs="Arial"/>
          <w:b w:val="0"/>
        </w:rPr>
        <w:t xml:space="preserve">the </w:t>
      </w:r>
      <w:proofErr w:type="spellStart"/>
      <w:r w:rsidRPr="002D727E">
        <w:rPr>
          <w:rFonts w:ascii="Calibri" w:hAnsi="Calibri" w:cs="Arial"/>
          <w:b w:val="0"/>
        </w:rPr>
        <w:t>prelab</w:t>
      </w:r>
      <w:proofErr w:type="spellEnd"/>
      <w:r w:rsidRPr="002D727E">
        <w:rPr>
          <w:rFonts w:ascii="Calibri" w:hAnsi="Calibri" w:cs="Arial"/>
          <w:b w:val="0"/>
        </w:rPr>
        <w:t xml:space="preserve"> questions</w:t>
      </w:r>
      <w:r w:rsidR="00A1755A" w:rsidRPr="002D727E">
        <w:rPr>
          <w:rFonts w:ascii="Calibri" w:hAnsi="Calibri" w:cs="Arial"/>
          <w:b w:val="0"/>
        </w:rPr>
        <w:t xml:space="preserve"> (Q1-Q3)</w:t>
      </w:r>
      <w:r w:rsidRPr="002D727E">
        <w:rPr>
          <w:rFonts w:ascii="Calibri" w:hAnsi="Calibri" w:cs="Arial"/>
          <w:b w:val="0"/>
        </w:rPr>
        <w:t xml:space="preserve"> on the answer sheet </w:t>
      </w:r>
      <w:r w:rsidR="00FD00AB" w:rsidRPr="002D727E">
        <w:rPr>
          <w:rFonts w:ascii="Calibri" w:hAnsi="Calibri" w:cs="Arial"/>
        </w:rPr>
        <w:t>before</w:t>
      </w:r>
      <w:r w:rsidR="00FD00AB" w:rsidRPr="002D727E">
        <w:rPr>
          <w:rFonts w:ascii="Calibri" w:hAnsi="Calibri" w:cs="Arial"/>
          <w:b w:val="0"/>
        </w:rPr>
        <w:t xml:space="preserve"> coming to the laboratory.</w:t>
      </w:r>
      <w:r w:rsidR="00FD00AB">
        <w:rPr>
          <w:rFonts w:ascii="Calibri" w:hAnsi="Calibri" w:cs="Arial"/>
          <w:b w:val="0"/>
        </w:rPr>
        <w:t xml:space="preserve">  </w:t>
      </w:r>
      <w:r w:rsidR="004C2588">
        <w:rPr>
          <w:rFonts w:ascii="Calibri" w:hAnsi="Calibri" w:cs="Arial"/>
          <w:b w:val="0"/>
        </w:rPr>
        <w:t xml:space="preserve"> </w:t>
      </w:r>
    </w:p>
    <w:p w14:paraId="68A16FC7" w14:textId="77777777" w:rsidR="00FD00AB" w:rsidRPr="00FD00AB" w:rsidRDefault="00FD00AB" w:rsidP="00FD00AB"/>
    <w:p w14:paraId="144A0701" w14:textId="77777777" w:rsidR="009A5C4C" w:rsidRPr="003F6A76" w:rsidRDefault="009A5C4C" w:rsidP="003F6A76">
      <w:pPr>
        <w:pStyle w:val="Heading2"/>
        <w:rPr>
          <w:rFonts w:ascii="Calibri" w:hAnsi="Calibri" w:cs="Arial"/>
          <w:sz w:val="28"/>
        </w:rPr>
      </w:pPr>
      <w:r w:rsidRPr="003F6A76">
        <w:rPr>
          <w:rFonts w:ascii="Calibri" w:hAnsi="Calibri" w:cs="Arial"/>
          <w:sz w:val="28"/>
        </w:rPr>
        <w:t>1.</w:t>
      </w:r>
      <w:r w:rsidR="000026C1" w:rsidRPr="003F6A76">
        <w:rPr>
          <w:rFonts w:ascii="Calibri" w:hAnsi="Calibri" w:cs="Arial"/>
          <w:sz w:val="28"/>
        </w:rPr>
        <w:t xml:space="preserve">0 </w:t>
      </w:r>
      <w:r w:rsidRPr="003F6A76">
        <w:rPr>
          <w:rFonts w:ascii="Calibri" w:hAnsi="Calibri" w:cs="Arial"/>
          <w:sz w:val="28"/>
        </w:rPr>
        <w:t>Objectives</w:t>
      </w:r>
    </w:p>
    <w:p w14:paraId="76FB6AE8" w14:textId="504EBB9B" w:rsidR="009A5C4C" w:rsidRPr="003F6A76" w:rsidRDefault="00FD00AB" w:rsidP="003F6A76">
      <w:pPr>
        <w:jc w:val="both"/>
        <w:rPr>
          <w:rFonts w:ascii="Calibri" w:hAnsi="Calibri" w:cs="Arial"/>
        </w:rPr>
      </w:pPr>
      <w:r>
        <w:rPr>
          <w:rFonts w:ascii="Calibri" w:hAnsi="Calibri" w:cs="Arial"/>
        </w:rPr>
        <w:t xml:space="preserve">In this lab you will get </w:t>
      </w:r>
      <w:r w:rsidR="009A5C4C" w:rsidRPr="003F6A76">
        <w:rPr>
          <w:rFonts w:ascii="Calibri" w:hAnsi="Calibri" w:cs="Arial"/>
        </w:rPr>
        <w:t>familiar with the concept of using the computer as an experimental tool, to enforce the theory learned in class.</w:t>
      </w:r>
      <w:r>
        <w:rPr>
          <w:rFonts w:ascii="Calibri" w:hAnsi="Calibri" w:cs="Arial"/>
        </w:rPr>
        <w:t xml:space="preserve">  You will also have an </w:t>
      </w:r>
      <w:r w:rsidR="009A5C4C" w:rsidRPr="003F6A76">
        <w:rPr>
          <w:rFonts w:ascii="Calibri" w:hAnsi="Calibri" w:cs="Arial"/>
        </w:rPr>
        <w:t xml:space="preserve">introduction to the CAD (computer aided design) tool we will be using in this course: </w:t>
      </w:r>
      <w:r w:rsidR="009A5C4C" w:rsidRPr="009E0355">
        <w:rPr>
          <w:rFonts w:ascii="Calibri" w:hAnsi="Calibri" w:cs="Arial"/>
          <w:b/>
          <w:bCs/>
        </w:rPr>
        <w:t xml:space="preserve">Altera </w:t>
      </w:r>
      <w:proofErr w:type="spellStart"/>
      <w:r w:rsidR="009A5C4C" w:rsidRPr="009E0355">
        <w:rPr>
          <w:rFonts w:ascii="Calibri" w:hAnsi="Calibri" w:cs="Arial"/>
          <w:b/>
          <w:bCs/>
        </w:rPr>
        <w:t>Quartus</w:t>
      </w:r>
      <w:proofErr w:type="spellEnd"/>
      <w:r w:rsidR="009A5C4C" w:rsidRPr="009E0355">
        <w:rPr>
          <w:rFonts w:ascii="Calibri" w:hAnsi="Calibri" w:cs="Arial"/>
          <w:b/>
          <w:bCs/>
        </w:rPr>
        <w:t xml:space="preserve"> </w:t>
      </w:r>
      <w:r w:rsidR="00D52116">
        <w:rPr>
          <w:rFonts w:ascii="Calibri" w:hAnsi="Calibri" w:cs="Arial"/>
          <w:b/>
          <w:bCs/>
        </w:rPr>
        <w:t>Prime</w:t>
      </w:r>
      <w:r w:rsidR="009A5C4C" w:rsidRPr="003F6A76">
        <w:rPr>
          <w:rFonts w:ascii="Calibri" w:hAnsi="Calibri" w:cs="Arial"/>
        </w:rPr>
        <w:t>.</w:t>
      </w:r>
      <w:r>
        <w:rPr>
          <w:rFonts w:ascii="Calibri" w:hAnsi="Calibri" w:cs="Arial"/>
        </w:rPr>
        <w:t xml:space="preserve">  And, you will learn to</w:t>
      </w:r>
      <w:r w:rsidR="009A5C4C" w:rsidRPr="003F6A76">
        <w:rPr>
          <w:rFonts w:ascii="Calibri" w:hAnsi="Calibri" w:cs="Arial"/>
        </w:rPr>
        <w:t xml:space="preserve"> use truth tables, logic expressions, and circuit design.  We will apply th</w:t>
      </w:r>
      <w:r w:rsidR="006D38A8">
        <w:rPr>
          <w:rFonts w:ascii="Calibri" w:hAnsi="Calibri" w:cs="Arial"/>
        </w:rPr>
        <w:t>e</w:t>
      </w:r>
      <w:r w:rsidR="009A5C4C" w:rsidRPr="003F6A76">
        <w:rPr>
          <w:rFonts w:ascii="Calibri" w:hAnsi="Calibri" w:cs="Arial"/>
        </w:rPr>
        <w:t xml:space="preserve"> knowledge </w:t>
      </w:r>
      <w:r w:rsidR="00D65121">
        <w:rPr>
          <w:rFonts w:ascii="Calibri" w:hAnsi="Calibri" w:cs="Arial"/>
        </w:rPr>
        <w:t>using the DE2</w:t>
      </w:r>
      <w:r w:rsidR="00AE5A54">
        <w:rPr>
          <w:rFonts w:ascii="Calibri" w:hAnsi="Calibri" w:cs="Arial"/>
        </w:rPr>
        <w:t>-115</w:t>
      </w:r>
      <w:r w:rsidR="00D65121">
        <w:rPr>
          <w:rFonts w:ascii="Calibri" w:hAnsi="Calibri" w:cs="Arial"/>
        </w:rPr>
        <w:t xml:space="preserve"> board </w:t>
      </w:r>
      <w:r w:rsidR="006D38A8">
        <w:rPr>
          <w:rFonts w:ascii="Calibri" w:hAnsi="Calibri" w:cs="Arial"/>
        </w:rPr>
        <w:t xml:space="preserve">to observe how </w:t>
      </w:r>
      <w:r w:rsidR="009A5C4C" w:rsidRPr="003F6A76">
        <w:rPr>
          <w:rFonts w:ascii="Calibri" w:hAnsi="Calibri" w:cs="Arial"/>
        </w:rPr>
        <w:t>the</w:t>
      </w:r>
      <w:r w:rsidR="006D38A8">
        <w:rPr>
          <w:rFonts w:ascii="Calibri" w:hAnsi="Calibri" w:cs="Arial"/>
        </w:rPr>
        <w:t xml:space="preserve">se concepts </w:t>
      </w:r>
      <w:r w:rsidR="009A5C4C" w:rsidRPr="003F6A76">
        <w:rPr>
          <w:rFonts w:ascii="Calibri" w:hAnsi="Calibri" w:cs="Arial"/>
        </w:rPr>
        <w:t xml:space="preserve">relate to each other. </w:t>
      </w:r>
    </w:p>
    <w:p w14:paraId="2641334E" w14:textId="77777777" w:rsidR="009A5C4C" w:rsidRPr="003F6A76" w:rsidRDefault="009A5C4C" w:rsidP="003F6A76">
      <w:pPr>
        <w:pStyle w:val="Heading2"/>
        <w:rPr>
          <w:rFonts w:ascii="Calibri" w:hAnsi="Calibri" w:cs="Arial"/>
          <w:sz w:val="28"/>
        </w:rPr>
      </w:pPr>
    </w:p>
    <w:p w14:paraId="2E59F5E7" w14:textId="77777777" w:rsidR="009A5C4C" w:rsidRPr="003F6A76" w:rsidRDefault="009A5C4C" w:rsidP="003F6A76">
      <w:pPr>
        <w:pStyle w:val="Heading2"/>
        <w:rPr>
          <w:rFonts w:ascii="Calibri" w:hAnsi="Calibri" w:cs="Arial"/>
          <w:sz w:val="28"/>
        </w:rPr>
      </w:pPr>
      <w:r w:rsidRPr="003F6A76">
        <w:rPr>
          <w:rFonts w:ascii="Calibri" w:hAnsi="Calibri" w:cs="Arial"/>
          <w:sz w:val="28"/>
        </w:rPr>
        <w:t>2.</w:t>
      </w:r>
      <w:r w:rsidR="000026C1" w:rsidRPr="003F6A76">
        <w:rPr>
          <w:rFonts w:ascii="Calibri" w:hAnsi="Calibri" w:cs="Arial"/>
          <w:sz w:val="28"/>
        </w:rPr>
        <w:t>0</w:t>
      </w:r>
      <w:r w:rsidRPr="003F6A76">
        <w:rPr>
          <w:rFonts w:ascii="Calibri" w:hAnsi="Calibri" w:cs="Arial"/>
          <w:sz w:val="28"/>
        </w:rPr>
        <w:t xml:space="preserve"> Setup</w:t>
      </w:r>
    </w:p>
    <w:p w14:paraId="4C3B6C18" w14:textId="77777777" w:rsidR="009A5C4C" w:rsidRDefault="009A5C4C" w:rsidP="00A334C2">
      <w:pPr>
        <w:jc w:val="both"/>
        <w:rPr>
          <w:rFonts w:ascii="Calibri" w:hAnsi="Calibri" w:cs="Arial"/>
        </w:rPr>
      </w:pPr>
      <w:r w:rsidRPr="003F6A76">
        <w:rPr>
          <w:rFonts w:ascii="Calibri" w:hAnsi="Calibri" w:cs="Arial"/>
        </w:rPr>
        <w:t xml:space="preserve">The laboratory is equipped to provide hardware and software needed to perform the labs. </w:t>
      </w:r>
      <w:r w:rsidR="002777A2" w:rsidRPr="003F6A76">
        <w:rPr>
          <w:rFonts w:ascii="Calibri" w:hAnsi="Calibri" w:cs="Arial"/>
        </w:rPr>
        <w:t xml:space="preserve"> </w:t>
      </w:r>
      <w:r w:rsidRPr="003F6A76">
        <w:rPr>
          <w:rFonts w:ascii="Calibri" w:hAnsi="Calibri" w:cs="Arial"/>
        </w:rPr>
        <w:t xml:space="preserve">A TA </w:t>
      </w:r>
      <w:r w:rsidR="002777A2" w:rsidRPr="003F6A76">
        <w:rPr>
          <w:rFonts w:ascii="Calibri" w:hAnsi="Calibri" w:cs="Arial"/>
        </w:rPr>
        <w:t xml:space="preserve">should </w:t>
      </w:r>
      <w:r w:rsidRPr="003F6A76">
        <w:rPr>
          <w:rFonts w:ascii="Calibri" w:hAnsi="Calibri" w:cs="Arial"/>
        </w:rPr>
        <w:t xml:space="preserve">also </w:t>
      </w:r>
      <w:r w:rsidR="002777A2" w:rsidRPr="003F6A76">
        <w:rPr>
          <w:rFonts w:ascii="Calibri" w:hAnsi="Calibri" w:cs="Arial"/>
        </w:rPr>
        <w:t xml:space="preserve">be </w:t>
      </w:r>
      <w:r w:rsidRPr="003F6A76">
        <w:rPr>
          <w:rFonts w:ascii="Calibri" w:hAnsi="Calibri" w:cs="Arial"/>
        </w:rPr>
        <w:t>present and is a good resource for questions.  The time you spend in lab will be more productive, and you will have a better lab experience if you read</w:t>
      </w:r>
      <w:r w:rsidR="002777A2" w:rsidRPr="003F6A76">
        <w:rPr>
          <w:rFonts w:ascii="Calibri" w:hAnsi="Calibri" w:cs="Arial"/>
        </w:rPr>
        <w:t>,</w:t>
      </w:r>
      <w:r w:rsidRPr="003F6A76">
        <w:rPr>
          <w:rFonts w:ascii="Calibri" w:hAnsi="Calibri" w:cs="Arial"/>
        </w:rPr>
        <w:t xml:space="preserve"> and complete</w:t>
      </w:r>
      <w:r w:rsidR="002777A2" w:rsidRPr="003F6A76">
        <w:rPr>
          <w:rFonts w:ascii="Calibri" w:hAnsi="Calibri" w:cs="Arial"/>
        </w:rPr>
        <w:t>,</w:t>
      </w:r>
      <w:r w:rsidRPr="003F6A76">
        <w:rPr>
          <w:rFonts w:ascii="Calibri" w:hAnsi="Calibri" w:cs="Arial"/>
        </w:rPr>
        <w:t xml:space="preserve"> as much of the lab as possible before you arrive.  When you arrive at the lab you should find an available desktop computer.  </w:t>
      </w:r>
      <w:r w:rsidRPr="002D727E">
        <w:rPr>
          <w:rFonts w:ascii="Calibri" w:hAnsi="Calibri" w:cs="Arial"/>
        </w:rPr>
        <w:t xml:space="preserve">You should </w:t>
      </w:r>
      <w:r w:rsidR="00EB1028">
        <w:rPr>
          <w:rFonts w:ascii="Calibri" w:hAnsi="Calibri" w:cs="Arial"/>
        </w:rPr>
        <w:t xml:space="preserve">also </w:t>
      </w:r>
      <w:r w:rsidRPr="002D727E">
        <w:rPr>
          <w:rFonts w:ascii="Calibri" w:hAnsi="Calibri" w:cs="Arial"/>
        </w:rPr>
        <w:t>have a lab answer sh</w:t>
      </w:r>
      <w:r w:rsidR="00845CB5">
        <w:rPr>
          <w:rFonts w:ascii="Calibri" w:hAnsi="Calibri" w:cs="Arial"/>
        </w:rPr>
        <w:t xml:space="preserve">eet. </w:t>
      </w:r>
      <w:r w:rsidR="001A6014">
        <w:rPr>
          <w:rFonts w:ascii="Calibri" w:hAnsi="Calibri" w:cs="Arial"/>
        </w:rPr>
        <w:t xml:space="preserve"> </w:t>
      </w:r>
      <w:r w:rsidR="00845CB5">
        <w:rPr>
          <w:rFonts w:ascii="Calibri" w:hAnsi="Calibri" w:cs="Arial"/>
        </w:rPr>
        <w:t>R</w:t>
      </w:r>
      <w:r w:rsidRPr="002D727E">
        <w:rPr>
          <w:rFonts w:ascii="Calibri" w:hAnsi="Calibri" w:cs="Arial"/>
        </w:rPr>
        <w:t>ecord your answers to the questions on the answer sheet and then hand it in when the lab is completed</w:t>
      </w:r>
      <w:r w:rsidR="000026C1" w:rsidRPr="002D727E">
        <w:rPr>
          <w:rFonts w:ascii="Calibri" w:hAnsi="Calibri" w:cs="Arial"/>
        </w:rPr>
        <w:t xml:space="preserve"> </w:t>
      </w:r>
      <w:r w:rsidRPr="002D727E">
        <w:rPr>
          <w:rFonts w:ascii="Calibri" w:hAnsi="Calibri" w:cs="Arial"/>
        </w:rPr>
        <w:t>(</w:t>
      </w:r>
      <w:r w:rsidR="000026C1" w:rsidRPr="002D727E">
        <w:rPr>
          <w:rFonts w:ascii="Calibri" w:hAnsi="Calibri" w:cs="Arial"/>
        </w:rPr>
        <w:t>d</w:t>
      </w:r>
      <w:r w:rsidRPr="002D727E">
        <w:rPr>
          <w:rFonts w:ascii="Calibri" w:hAnsi="Calibri" w:cs="Arial"/>
        </w:rPr>
        <w:t>on’t forget to write your names)</w:t>
      </w:r>
      <w:r w:rsidR="000026C1" w:rsidRPr="002D727E">
        <w:rPr>
          <w:rFonts w:ascii="Calibri" w:hAnsi="Calibri" w:cs="Arial"/>
        </w:rPr>
        <w:t>.</w:t>
      </w:r>
    </w:p>
    <w:p w14:paraId="1EAEB202" w14:textId="77777777" w:rsidR="00940B24" w:rsidRPr="003F6A76" w:rsidRDefault="00940B24" w:rsidP="009507BD">
      <w:pPr>
        <w:jc w:val="both"/>
        <w:rPr>
          <w:rFonts w:ascii="Calibri" w:hAnsi="Calibri" w:cs="Arial"/>
        </w:rPr>
      </w:pPr>
    </w:p>
    <w:p w14:paraId="2EEFAFAC" w14:textId="194DA094" w:rsidR="006D38A8" w:rsidRDefault="000026C1" w:rsidP="002E3FCC">
      <w:pPr>
        <w:jc w:val="both"/>
        <w:rPr>
          <w:rFonts w:ascii="Calibri" w:hAnsi="Calibri" w:cs="Arial"/>
        </w:rPr>
      </w:pPr>
      <w:r w:rsidRPr="00797941">
        <w:rPr>
          <w:rFonts w:ascii="Calibri" w:hAnsi="Calibri" w:cs="Arial"/>
        </w:rPr>
        <w:t>To begin</w:t>
      </w:r>
      <w:r w:rsidR="009A5C4C" w:rsidRPr="00797941">
        <w:rPr>
          <w:rFonts w:ascii="Calibri" w:hAnsi="Calibri" w:cs="Arial"/>
        </w:rPr>
        <w:t xml:space="preserve">, create a file folder for CPRE </w:t>
      </w:r>
      <w:r w:rsidR="00D97847" w:rsidRPr="00797941">
        <w:rPr>
          <w:rFonts w:ascii="Calibri" w:hAnsi="Calibri" w:cs="Arial"/>
        </w:rPr>
        <w:t>281</w:t>
      </w:r>
      <w:r w:rsidR="009A5C4C" w:rsidRPr="00797941">
        <w:rPr>
          <w:rFonts w:ascii="Calibri" w:hAnsi="Calibri" w:cs="Arial"/>
        </w:rPr>
        <w:t xml:space="preserve"> inside your </w:t>
      </w:r>
      <w:r w:rsidR="00D52116">
        <w:rPr>
          <w:rFonts w:ascii="Calibri" w:hAnsi="Calibri" w:cs="Arial"/>
        </w:rPr>
        <w:t>network drive directory</w:t>
      </w:r>
      <w:r w:rsidR="009A5C4C" w:rsidRPr="00797941">
        <w:rPr>
          <w:rFonts w:ascii="Calibri" w:hAnsi="Calibri" w:cs="Arial"/>
        </w:rPr>
        <w:t xml:space="preserve"> (</w:t>
      </w:r>
      <w:r w:rsidR="00D90150">
        <w:rPr>
          <w:rFonts w:ascii="Calibri" w:hAnsi="Calibri" w:cs="Arial"/>
          <w:b/>
          <w:bCs/>
        </w:rPr>
        <w:t>U:\ Drive</w:t>
      </w:r>
      <w:r w:rsidR="009A5C4C" w:rsidRPr="00797941">
        <w:rPr>
          <w:rFonts w:ascii="Calibri" w:hAnsi="Calibri" w:cs="Arial"/>
        </w:rPr>
        <w:t xml:space="preserve">). </w:t>
      </w:r>
      <w:r w:rsidR="00B60606">
        <w:rPr>
          <w:rFonts w:ascii="Calibri" w:hAnsi="Calibri" w:cs="Arial"/>
        </w:rPr>
        <w:t xml:space="preserve">Each lab will eventually have its </w:t>
      </w:r>
      <w:r w:rsidR="003F3542">
        <w:rPr>
          <w:rFonts w:ascii="Calibri" w:hAnsi="Calibri" w:cs="Arial"/>
        </w:rPr>
        <w:t xml:space="preserve">own </w:t>
      </w:r>
      <w:r w:rsidR="00B60606">
        <w:rPr>
          <w:rFonts w:ascii="Calibri" w:hAnsi="Calibri" w:cs="Arial"/>
        </w:rPr>
        <w:t>subfolder inside</w:t>
      </w:r>
      <w:r w:rsidR="005B042D">
        <w:rPr>
          <w:rFonts w:ascii="Calibri" w:hAnsi="Calibri" w:cs="Arial"/>
        </w:rPr>
        <w:t xml:space="preserve"> </w:t>
      </w:r>
      <w:r w:rsidR="00D90150">
        <w:rPr>
          <w:rFonts w:ascii="Calibri" w:hAnsi="Calibri" w:cs="Arial"/>
          <w:b/>
          <w:bCs/>
        </w:rPr>
        <w:t>U:\</w:t>
      </w:r>
      <w:r w:rsidR="002E3FCC" w:rsidRPr="002E3FCC">
        <w:rPr>
          <w:rFonts w:ascii="Calibri" w:hAnsi="Calibri" w:cs="Arial"/>
          <w:b/>
          <w:bCs/>
        </w:rPr>
        <w:t>CPRE281</w:t>
      </w:r>
      <w:r w:rsidR="005B042D">
        <w:rPr>
          <w:rFonts w:ascii="Calibri" w:hAnsi="Calibri" w:cs="Arial"/>
          <w:b/>
          <w:bCs/>
        </w:rPr>
        <w:t>.</w:t>
      </w:r>
      <w:r w:rsidR="009A5C4C" w:rsidRPr="00797941">
        <w:rPr>
          <w:rFonts w:ascii="Calibri" w:hAnsi="Calibri" w:cs="Arial"/>
        </w:rPr>
        <w:t xml:space="preserve">  </w:t>
      </w:r>
    </w:p>
    <w:p w14:paraId="3C33351F" w14:textId="77777777" w:rsidR="006D38A8" w:rsidRDefault="006D38A8" w:rsidP="002E3FCC">
      <w:pPr>
        <w:jc w:val="both"/>
        <w:rPr>
          <w:rFonts w:ascii="Calibri" w:hAnsi="Calibri" w:cs="Arial"/>
        </w:rPr>
      </w:pPr>
    </w:p>
    <w:p w14:paraId="1389C5B9" w14:textId="0D69FDF5" w:rsidR="009A5C4C" w:rsidRPr="00D90150" w:rsidRDefault="006F4B47" w:rsidP="002E3FCC">
      <w:pPr>
        <w:jc w:val="both"/>
        <w:rPr>
          <w:rFonts w:ascii="Calibri" w:hAnsi="Calibri" w:cs="Arial"/>
          <w:b/>
        </w:rPr>
      </w:pPr>
      <w:r w:rsidRPr="006D38A8">
        <w:rPr>
          <w:rFonts w:ascii="Calibri" w:hAnsi="Calibri" w:cs="Arial"/>
          <w:b/>
        </w:rPr>
        <w:t>Download</w:t>
      </w:r>
      <w:r w:rsidR="00737FBE" w:rsidRPr="006D38A8">
        <w:rPr>
          <w:rFonts w:ascii="Calibri" w:hAnsi="Calibri" w:cs="Arial"/>
          <w:b/>
        </w:rPr>
        <w:t xml:space="preserve"> zipped lab file</w:t>
      </w:r>
      <w:r w:rsidR="002307B6" w:rsidRPr="006D38A8">
        <w:rPr>
          <w:rFonts w:ascii="Calibri" w:hAnsi="Calibri" w:cs="Arial"/>
          <w:b/>
        </w:rPr>
        <w:t>s</w:t>
      </w:r>
      <w:r w:rsidR="00737FBE">
        <w:rPr>
          <w:rFonts w:ascii="Calibri" w:hAnsi="Calibri" w:cs="Arial"/>
        </w:rPr>
        <w:t xml:space="preserve"> from the course webpage on </w:t>
      </w:r>
      <w:r w:rsidR="00D52116">
        <w:rPr>
          <w:rFonts w:ascii="Calibri" w:hAnsi="Calibri" w:cs="Arial"/>
        </w:rPr>
        <w:t>Blackboard/course website</w:t>
      </w:r>
      <w:r w:rsidR="00737FBE">
        <w:rPr>
          <w:rFonts w:ascii="Calibri" w:hAnsi="Calibri" w:cs="Arial"/>
        </w:rPr>
        <w:t xml:space="preserve"> and </w:t>
      </w:r>
      <w:r w:rsidR="00737FBE" w:rsidRPr="006D38A8">
        <w:rPr>
          <w:rFonts w:ascii="Calibri" w:hAnsi="Calibri" w:cs="Arial"/>
          <w:b/>
        </w:rPr>
        <w:t>e</w:t>
      </w:r>
      <w:r w:rsidR="00B72057" w:rsidRPr="006D38A8">
        <w:rPr>
          <w:rFonts w:ascii="Calibri" w:hAnsi="Calibri" w:cs="Arial"/>
          <w:b/>
        </w:rPr>
        <w:t>xtract the files</w:t>
      </w:r>
      <w:r w:rsidR="00B72057">
        <w:rPr>
          <w:rFonts w:ascii="Calibri" w:hAnsi="Calibri" w:cs="Arial"/>
        </w:rPr>
        <w:t xml:space="preserve"> into </w:t>
      </w:r>
      <w:r w:rsidR="00D90150">
        <w:rPr>
          <w:rFonts w:ascii="Calibri" w:hAnsi="Calibri" w:cs="Arial"/>
          <w:b/>
        </w:rPr>
        <w:t>U:\</w:t>
      </w:r>
      <w:r w:rsidR="002E3FCC" w:rsidRPr="002E3FCC">
        <w:rPr>
          <w:rFonts w:ascii="Calibri" w:hAnsi="Calibri" w:cs="Arial"/>
          <w:b/>
        </w:rPr>
        <w:t>CPRE281</w:t>
      </w:r>
      <w:r w:rsidR="006D38A8">
        <w:rPr>
          <w:rFonts w:ascii="Calibri" w:hAnsi="Calibri" w:cs="Arial"/>
          <w:b/>
        </w:rPr>
        <w:t xml:space="preserve">. </w:t>
      </w:r>
      <w:r w:rsidR="006D38A8" w:rsidRPr="006D38A8">
        <w:rPr>
          <w:rFonts w:ascii="Calibri" w:hAnsi="Calibri" w:cs="Arial"/>
        </w:rPr>
        <w:t xml:space="preserve">Now you should </w:t>
      </w:r>
      <w:r w:rsidR="00B72057" w:rsidRPr="006D38A8">
        <w:rPr>
          <w:rFonts w:ascii="Calibri" w:hAnsi="Calibri" w:cs="Arial"/>
          <w:bCs/>
        </w:rPr>
        <w:t>have</w:t>
      </w:r>
      <w:r w:rsidR="00B72057">
        <w:rPr>
          <w:rFonts w:ascii="Calibri" w:hAnsi="Calibri" w:cs="Arial"/>
          <w:bCs/>
        </w:rPr>
        <w:t xml:space="preserve"> path </w:t>
      </w:r>
      <w:r w:rsidR="00D90150">
        <w:rPr>
          <w:rFonts w:ascii="Calibri" w:hAnsi="Calibri" w:cs="Arial"/>
          <w:b/>
          <w:bCs/>
        </w:rPr>
        <w:t>U:\CPRE281\</w:t>
      </w:r>
      <w:r w:rsidR="002E3FCC" w:rsidRPr="002E3FCC">
        <w:rPr>
          <w:rFonts w:ascii="Calibri" w:hAnsi="Calibri" w:cs="Arial"/>
          <w:b/>
          <w:bCs/>
        </w:rPr>
        <w:t xml:space="preserve">Lab01 </w:t>
      </w:r>
      <w:r w:rsidR="00B72057">
        <w:rPr>
          <w:rFonts w:ascii="Calibri" w:hAnsi="Calibri" w:cs="Arial"/>
        </w:rPr>
        <w:t>for Lab #1</w:t>
      </w:r>
      <w:r w:rsidR="00AC407B">
        <w:rPr>
          <w:rFonts w:ascii="Calibri" w:hAnsi="Calibri" w:cs="Arial"/>
        </w:rPr>
        <w:t xml:space="preserve"> files</w:t>
      </w:r>
      <w:r w:rsidR="002E3FCC">
        <w:rPr>
          <w:rFonts w:ascii="Calibri" w:hAnsi="Calibri" w:cs="Arial"/>
        </w:rPr>
        <w:t xml:space="preserve"> </w:t>
      </w:r>
      <w:r w:rsidR="002E3FCC" w:rsidRPr="002E3FCC">
        <w:rPr>
          <w:rFonts w:ascii="Calibri" w:hAnsi="Calibri" w:cs="Arial"/>
        </w:rPr>
        <w:t xml:space="preserve">in your </w:t>
      </w:r>
      <w:r w:rsidR="00D52116">
        <w:rPr>
          <w:rFonts w:ascii="Calibri" w:hAnsi="Calibri" w:cs="Arial"/>
        </w:rPr>
        <w:t>network drive</w:t>
      </w:r>
      <w:r w:rsidR="002E3FCC" w:rsidRPr="002E3FCC">
        <w:rPr>
          <w:rFonts w:ascii="Calibri" w:hAnsi="Calibri" w:cs="Arial"/>
        </w:rPr>
        <w:t xml:space="preserve"> directory</w:t>
      </w:r>
      <w:r w:rsidR="00B72057">
        <w:rPr>
          <w:rFonts w:ascii="Calibri" w:hAnsi="Calibri" w:cs="Arial"/>
        </w:rPr>
        <w:t>.</w:t>
      </w:r>
      <w:r w:rsidR="001A68D7">
        <w:rPr>
          <w:rFonts w:ascii="Calibri" w:hAnsi="Calibri" w:cs="Arial"/>
        </w:rPr>
        <w:t xml:space="preserve"> </w:t>
      </w:r>
      <w:r w:rsidR="002163C9">
        <w:rPr>
          <w:rFonts w:ascii="Calibri" w:hAnsi="Calibri" w:cs="Arial"/>
        </w:rPr>
        <w:t xml:space="preserve"> </w:t>
      </w:r>
      <w:r w:rsidR="009A5C4C" w:rsidRPr="00797941">
        <w:rPr>
          <w:rFonts w:ascii="Calibri" w:hAnsi="Calibri" w:cs="Arial"/>
        </w:rPr>
        <w:t>Ask your TA if you need assistance.</w:t>
      </w:r>
    </w:p>
    <w:p w14:paraId="27730D6B" w14:textId="77777777" w:rsidR="009A5C4C" w:rsidRPr="003F6A76" w:rsidRDefault="009A5C4C" w:rsidP="003F6A76">
      <w:pPr>
        <w:jc w:val="both"/>
        <w:rPr>
          <w:rFonts w:ascii="Calibri" w:hAnsi="Calibri" w:cs="Arial"/>
        </w:rPr>
      </w:pPr>
    </w:p>
    <w:p w14:paraId="03D69917" w14:textId="16825544" w:rsidR="0058759E" w:rsidRDefault="006D38A8" w:rsidP="00891C03">
      <w:pPr>
        <w:jc w:val="both"/>
        <w:rPr>
          <w:rFonts w:ascii="Calibri" w:hAnsi="Calibri" w:cs="Arial"/>
        </w:rPr>
      </w:pPr>
      <w:r>
        <w:rPr>
          <w:rFonts w:ascii="Calibri" w:hAnsi="Calibri" w:cs="Arial"/>
        </w:rPr>
        <w:t>Y</w:t>
      </w:r>
      <w:r w:rsidR="003E2DBF">
        <w:rPr>
          <w:rFonts w:ascii="Calibri" w:hAnsi="Calibri" w:cs="Arial"/>
        </w:rPr>
        <w:t xml:space="preserve">ou are ready to run </w:t>
      </w:r>
      <w:proofErr w:type="spellStart"/>
      <w:r w:rsidR="003E2DBF" w:rsidRPr="003E2DBF">
        <w:rPr>
          <w:rFonts w:ascii="Calibri" w:hAnsi="Calibri" w:cs="Arial"/>
          <w:b/>
        </w:rPr>
        <w:t>Quartus</w:t>
      </w:r>
      <w:proofErr w:type="spellEnd"/>
      <w:r w:rsidR="003E2DBF" w:rsidRPr="003E2DBF">
        <w:rPr>
          <w:rFonts w:ascii="Calibri" w:hAnsi="Calibri" w:cs="Arial"/>
          <w:b/>
        </w:rPr>
        <w:t xml:space="preserve"> </w:t>
      </w:r>
      <w:r w:rsidR="00D52116">
        <w:rPr>
          <w:rFonts w:ascii="Calibri" w:hAnsi="Calibri" w:cs="Arial"/>
          <w:b/>
        </w:rPr>
        <w:t>Prime</w:t>
      </w:r>
      <w:r w:rsidR="00130560">
        <w:rPr>
          <w:rFonts w:ascii="Calibri" w:hAnsi="Calibri" w:cs="Arial"/>
          <w:bCs/>
        </w:rPr>
        <w:t xml:space="preserve"> software</w:t>
      </w:r>
      <w:r w:rsidR="003E2DBF">
        <w:rPr>
          <w:rFonts w:ascii="Calibri" w:hAnsi="Calibri" w:cs="Arial"/>
          <w:bCs/>
        </w:rPr>
        <w:t xml:space="preserve">. </w:t>
      </w:r>
      <w:r w:rsidR="00DE0C3D">
        <w:rPr>
          <w:rFonts w:ascii="Calibri" w:hAnsi="Calibri" w:cs="Arial"/>
          <w:bCs/>
        </w:rPr>
        <w:t xml:space="preserve"> </w:t>
      </w:r>
      <w:r w:rsidR="003E2DBF">
        <w:rPr>
          <w:rFonts w:ascii="Calibri" w:hAnsi="Calibri" w:cs="Arial"/>
          <w:bCs/>
        </w:rPr>
        <w:t xml:space="preserve">Click </w:t>
      </w:r>
      <w:r w:rsidR="00757165">
        <w:rPr>
          <w:rFonts w:ascii="Calibri" w:hAnsi="Calibri" w:cs="Arial"/>
          <w:bCs/>
        </w:rPr>
        <w:t xml:space="preserve">on the </w:t>
      </w:r>
      <w:r w:rsidR="00757165" w:rsidRPr="00757165">
        <w:rPr>
          <w:rFonts w:ascii="Calibri" w:hAnsi="Calibri" w:cs="Arial"/>
          <w:bCs/>
          <w:i/>
        </w:rPr>
        <w:t xml:space="preserve">Windows Start </w:t>
      </w:r>
      <w:proofErr w:type="gramStart"/>
      <w:r w:rsidR="00757165" w:rsidRPr="00757165">
        <w:rPr>
          <w:rFonts w:ascii="Calibri" w:hAnsi="Calibri" w:cs="Arial"/>
          <w:bCs/>
          <w:i/>
        </w:rPr>
        <w:t>Button</w:t>
      </w:r>
      <w:r w:rsidR="00757165">
        <w:rPr>
          <w:rFonts w:ascii="Calibri" w:hAnsi="Calibri" w:cs="Arial"/>
          <w:bCs/>
        </w:rPr>
        <w:t>,</w:t>
      </w:r>
      <w:proofErr w:type="gramEnd"/>
      <w:r w:rsidR="00757165">
        <w:rPr>
          <w:rFonts w:ascii="Calibri" w:hAnsi="Calibri" w:cs="Arial"/>
          <w:bCs/>
        </w:rPr>
        <w:t xml:space="preserve"> go through </w:t>
      </w:r>
      <w:r w:rsidR="00757165">
        <w:rPr>
          <w:rFonts w:ascii="Calibri" w:hAnsi="Calibri" w:cs="Arial"/>
          <w:b/>
          <w:bCs/>
        </w:rPr>
        <w:t xml:space="preserve">Altera 16.0.0.211 </w:t>
      </w:r>
      <w:r w:rsidR="002D2BFF" w:rsidRPr="00E72560">
        <w:rPr>
          <w:rFonts w:ascii="Calibri" w:hAnsi="Calibri" w:cs="Arial"/>
        </w:rPr>
        <w:t xml:space="preserve">then </w:t>
      </w:r>
      <w:r w:rsidR="009B746F" w:rsidRPr="00E72560">
        <w:rPr>
          <w:rFonts w:ascii="Calibri" w:hAnsi="Calibri" w:cs="Arial"/>
        </w:rPr>
        <w:t xml:space="preserve">click on </w:t>
      </w:r>
      <w:proofErr w:type="spellStart"/>
      <w:r w:rsidR="009B746F" w:rsidRPr="00E72560">
        <w:rPr>
          <w:rFonts w:ascii="Calibri" w:hAnsi="Calibri" w:cs="Arial"/>
          <w:b/>
          <w:bCs/>
        </w:rPr>
        <w:t>Quartus</w:t>
      </w:r>
      <w:proofErr w:type="spellEnd"/>
      <w:r w:rsidR="00757165">
        <w:rPr>
          <w:rFonts w:ascii="Calibri" w:hAnsi="Calibri" w:cs="Arial"/>
          <w:b/>
          <w:bCs/>
        </w:rPr>
        <w:t xml:space="preserve"> Prime 16.0</w:t>
      </w:r>
      <w:r w:rsidR="009B746F" w:rsidRPr="00E72560">
        <w:rPr>
          <w:rFonts w:ascii="Calibri" w:hAnsi="Calibri" w:cs="Arial"/>
          <w:b/>
          <w:bCs/>
        </w:rPr>
        <w:t xml:space="preserve"> </w:t>
      </w:r>
      <w:r w:rsidR="009B746F" w:rsidRPr="00E72560">
        <w:rPr>
          <w:rFonts w:ascii="Calibri" w:hAnsi="Calibri" w:cs="Arial"/>
        </w:rPr>
        <w:t>to run the software.</w:t>
      </w:r>
      <w:r w:rsidR="00FB2005" w:rsidRPr="00E72560">
        <w:rPr>
          <w:rFonts w:ascii="Calibri" w:hAnsi="Calibri" w:cs="Arial"/>
        </w:rPr>
        <w:t xml:space="preserve"> </w:t>
      </w:r>
      <w:r w:rsidR="00DE0C3D" w:rsidRPr="00E72560">
        <w:rPr>
          <w:rFonts w:ascii="Calibri" w:hAnsi="Calibri" w:cs="Arial"/>
        </w:rPr>
        <w:t xml:space="preserve"> </w:t>
      </w:r>
      <w:r w:rsidR="00FB2005" w:rsidRPr="00E72560">
        <w:rPr>
          <w:rFonts w:ascii="Calibri" w:hAnsi="Calibri" w:cs="Arial"/>
        </w:rPr>
        <w:t xml:space="preserve">This is the software we will be using for the rest of the </w:t>
      </w:r>
      <w:r w:rsidR="00FB2005" w:rsidRPr="00E72560">
        <w:rPr>
          <w:rFonts w:ascii="Calibri" w:hAnsi="Calibri" w:cs="Arial"/>
          <w:lang w:val="en-GB"/>
        </w:rPr>
        <w:t>semester</w:t>
      </w:r>
      <w:r w:rsidR="00FB2005" w:rsidRPr="00E72560">
        <w:rPr>
          <w:rFonts w:ascii="Calibri" w:hAnsi="Calibri" w:cs="Arial"/>
        </w:rPr>
        <w:t xml:space="preserve">. </w:t>
      </w:r>
      <w:r w:rsidR="00DE0C3D" w:rsidRPr="00E72560">
        <w:rPr>
          <w:rFonts w:ascii="Calibri" w:hAnsi="Calibri" w:cs="Arial"/>
        </w:rPr>
        <w:t xml:space="preserve"> </w:t>
      </w:r>
    </w:p>
    <w:p w14:paraId="5ABBCB50" w14:textId="77777777" w:rsidR="00C8452B" w:rsidRDefault="00C8452B" w:rsidP="003F6A76">
      <w:pPr>
        <w:pStyle w:val="Heading2"/>
        <w:rPr>
          <w:rFonts w:ascii="Calibri" w:hAnsi="Calibri"/>
        </w:rPr>
      </w:pPr>
    </w:p>
    <w:p w14:paraId="7173B299" w14:textId="77777777" w:rsidR="009A5C4C" w:rsidRPr="003F6A76" w:rsidRDefault="009A5C4C" w:rsidP="003F6A76">
      <w:pPr>
        <w:pStyle w:val="Heading2"/>
        <w:rPr>
          <w:rFonts w:ascii="Calibri" w:hAnsi="Calibri"/>
        </w:rPr>
      </w:pPr>
      <w:r w:rsidRPr="003F6A76">
        <w:rPr>
          <w:rFonts w:ascii="Calibri" w:hAnsi="Calibri"/>
        </w:rPr>
        <w:t xml:space="preserve">Open a file in </w:t>
      </w:r>
      <w:proofErr w:type="spellStart"/>
      <w:r w:rsidRPr="003F6A76">
        <w:rPr>
          <w:rFonts w:ascii="Calibri" w:hAnsi="Calibri"/>
        </w:rPr>
        <w:t>Quartus</w:t>
      </w:r>
      <w:proofErr w:type="spellEnd"/>
      <w:r w:rsidRPr="003F6A76">
        <w:rPr>
          <w:rFonts w:ascii="Calibri" w:hAnsi="Calibri"/>
        </w:rPr>
        <w:t xml:space="preserve"> </w:t>
      </w:r>
      <w:r w:rsidR="00D52116">
        <w:rPr>
          <w:rFonts w:ascii="Calibri" w:hAnsi="Calibri"/>
        </w:rPr>
        <w:t>Prime</w:t>
      </w:r>
      <w:r w:rsidRPr="003F6A76">
        <w:rPr>
          <w:rFonts w:ascii="Calibri" w:hAnsi="Calibri"/>
        </w:rPr>
        <w:t xml:space="preserve"> </w:t>
      </w:r>
    </w:p>
    <w:p w14:paraId="7E977F0E" w14:textId="77777777" w:rsidR="000026C1" w:rsidRPr="003F6A76" w:rsidRDefault="000026C1" w:rsidP="003F6A76">
      <w:pPr>
        <w:numPr>
          <w:ilvl w:val="0"/>
          <w:numId w:val="2"/>
        </w:numPr>
        <w:jc w:val="both"/>
        <w:rPr>
          <w:rFonts w:ascii="Calibri" w:hAnsi="Calibri"/>
        </w:rPr>
      </w:pPr>
      <w:r w:rsidRPr="003F6A76">
        <w:rPr>
          <w:rFonts w:ascii="Calibri" w:hAnsi="Calibri"/>
        </w:rPr>
        <w:t>Left-</w:t>
      </w:r>
      <w:r w:rsidR="009A5C4C" w:rsidRPr="003F6A76">
        <w:rPr>
          <w:rFonts w:ascii="Calibri" w:hAnsi="Calibri"/>
        </w:rPr>
        <w:t xml:space="preserve">Click on the </w:t>
      </w:r>
      <w:r w:rsidR="009A5C4C" w:rsidRPr="003F6A76">
        <w:rPr>
          <w:rFonts w:ascii="Calibri" w:hAnsi="Calibri"/>
          <w:i/>
        </w:rPr>
        <w:t>Open File</w:t>
      </w:r>
      <w:r w:rsidR="009A5C4C" w:rsidRPr="003F6A76">
        <w:rPr>
          <w:rFonts w:ascii="Calibri" w:hAnsi="Calibri"/>
        </w:rPr>
        <w:t xml:space="preserve"> icon from the icon bar (second icon from your left), or select </w:t>
      </w:r>
      <w:r w:rsidR="009A5C4C" w:rsidRPr="003F6A76">
        <w:rPr>
          <w:rFonts w:ascii="Calibri" w:hAnsi="Calibri"/>
          <w:b/>
        </w:rPr>
        <w:t>File&gt;Open</w:t>
      </w:r>
      <w:r w:rsidR="009A5C4C" w:rsidRPr="003F6A76">
        <w:rPr>
          <w:rFonts w:ascii="Calibri" w:hAnsi="Calibri"/>
          <w:b/>
          <w:lang w:eastAsia="zh-CN"/>
        </w:rPr>
        <w:t xml:space="preserve"> Project</w:t>
      </w:r>
      <w:r w:rsidR="009A5C4C" w:rsidRPr="003F6A76">
        <w:rPr>
          <w:rFonts w:ascii="Calibri" w:hAnsi="Calibri"/>
        </w:rPr>
        <w:t xml:space="preserve"> from the dropdown menu. </w:t>
      </w:r>
      <w:r w:rsidRPr="003F6A76">
        <w:rPr>
          <w:rFonts w:ascii="Calibri" w:hAnsi="Calibri"/>
        </w:rPr>
        <w:t xml:space="preserve"> </w:t>
      </w:r>
    </w:p>
    <w:p w14:paraId="14F23672" w14:textId="3CA02AAC" w:rsidR="009A5C4C" w:rsidRPr="003F6A76" w:rsidRDefault="00872F47" w:rsidP="004E69AB">
      <w:pPr>
        <w:numPr>
          <w:ilvl w:val="0"/>
          <w:numId w:val="2"/>
        </w:numPr>
        <w:jc w:val="both"/>
        <w:rPr>
          <w:rFonts w:ascii="Calibri" w:hAnsi="Calibri"/>
        </w:rPr>
      </w:pPr>
      <w:r>
        <w:rPr>
          <w:rFonts w:ascii="Calibri" w:hAnsi="Calibri"/>
        </w:rPr>
        <w:t>Click on the downward arrow in</w:t>
      </w:r>
      <w:r w:rsidR="004E69AB">
        <w:rPr>
          <w:rFonts w:ascii="Calibri" w:hAnsi="Calibri"/>
        </w:rPr>
        <w:t xml:space="preserve"> the </w:t>
      </w:r>
      <w:r w:rsidR="00094BF8">
        <w:rPr>
          <w:rFonts w:ascii="Calibri" w:hAnsi="Calibri"/>
          <w:b/>
          <w:bCs/>
        </w:rPr>
        <w:t>Address bar</w:t>
      </w:r>
      <w:r>
        <w:rPr>
          <w:rFonts w:ascii="Calibri" w:hAnsi="Calibri"/>
        </w:rPr>
        <w:t xml:space="preserve"> box.</w:t>
      </w:r>
      <w:r w:rsidR="004E69AB">
        <w:rPr>
          <w:rFonts w:ascii="Calibri" w:hAnsi="Calibri"/>
        </w:rPr>
        <w:t xml:space="preserve"> </w:t>
      </w:r>
      <w:r>
        <w:rPr>
          <w:rFonts w:ascii="Calibri" w:hAnsi="Calibri"/>
        </w:rPr>
        <w:t xml:space="preserve"> M</w:t>
      </w:r>
      <w:r w:rsidR="009A5C4C" w:rsidRPr="003F6A76">
        <w:rPr>
          <w:rFonts w:ascii="Calibri" w:hAnsi="Calibri"/>
        </w:rPr>
        <w:t xml:space="preserve">ake sure the directory is set to </w:t>
      </w:r>
      <w:r>
        <w:rPr>
          <w:rFonts w:ascii="Calibri" w:hAnsi="Calibri"/>
          <w:b/>
          <w:bCs/>
        </w:rPr>
        <w:t>U:</w:t>
      </w:r>
      <w:r w:rsidR="00D90150">
        <w:rPr>
          <w:rFonts w:ascii="Calibri" w:hAnsi="Calibri"/>
          <w:b/>
          <w:bCs/>
          <w:iCs/>
        </w:rPr>
        <w:t>\CPRE281\Lab01\</w:t>
      </w:r>
      <w:r w:rsidR="00D946FE" w:rsidRPr="00D946FE">
        <w:rPr>
          <w:rFonts w:ascii="Calibri" w:hAnsi="Calibri"/>
          <w:b/>
          <w:bCs/>
          <w:iCs/>
        </w:rPr>
        <w:t>lab1step1</w:t>
      </w:r>
      <w:r>
        <w:rPr>
          <w:rFonts w:ascii="Calibri" w:hAnsi="Calibri"/>
          <w:bCs/>
          <w:iCs/>
        </w:rPr>
        <w:t>; navigate to the file fr</w:t>
      </w:r>
      <w:r w:rsidR="00D90150">
        <w:rPr>
          <w:rFonts w:ascii="Calibri" w:hAnsi="Calibri"/>
          <w:bCs/>
          <w:iCs/>
        </w:rPr>
        <w:t>om the U:\</w:t>
      </w:r>
      <w:r>
        <w:rPr>
          <w:rFonts w:ascii="Calibri" w:hAnsi="Calibri"/>
          <w:bCs/>
          <w:iCs/>
        </w:rPr>
        <w:t xml:space="preserve"> via “This PC” if it does not</w:t>
      </w:r>
      <w:r>
        <w:rPr>
          <w:rFonts w:ascii="Calibri" w:hAnsi="Calibri"/>
        </w:rPr>
        <w:t xml:space="preserve">.  It is important </w:t>
      </w:r>
      <w:r w:rsidR="00D90150">
        <w:rPr>
          <w:rFonts w:ascii="Calibri" w:hAnsi="Calibri"/>
        </w:rPr>
        <w:t>that the address begins with U:\</w:t>
      </w:r>
      <w:r>
        <w:rPr>
          <w:rFonts w:ascii="Calibri" w:hAnsi="Calibri"/>
        </w:rPr>
        <w:t xml:space="preserve"> and not “\\my.files.iastate.edu\”; </w:t>
      </w:r>
      <w:proofErr w:type="spellStart"/>
      <w:r>
        <w:rPr>
          <w:rFonts w:ascii="Calibri" w:hAnsi="Calibri"/>
        </w:rPr>
        <w:t>Quartus</w:t>
      </w:r>
      <w:proofErr w:type="spellEnd"/>
      <w:r>
        <w:rPr>
          <w:rFonts w:ascii="Calibri" w:hAnsi="Calibri"/>
        </w:rPr>
        <w:t xml:space="preserve"> 16.0 will not compile from </w:t>
      </w:r>
      <w:proofErr w:type="spellStart"/>
      <w:r>
        <w:rPr>
          <w:rFonts w:ascii="Calibri" w:hAnsi="Calibri"/>
        </w:rPr>
        <w:t>filepaths</w:t>
      </w:r>
      <w:proofErr w:type="spellEnd"/>
      <w:r>
        <w:rPr>
          <w:rFonts w:ascii="Calibri" w:hAnsi="Calibri"/>
        </w:rPr>
        <w:t xml:space="preserve"> that begin with the latter.</w:t>
      </w:r>
      <w:bookmarkStart w:id="0" w:name="_GoBack"/>
      <w:bookmarkEnd w:id="0"/>
    </w:p>
    <w:p w14:paraId="2B1F7EB8" w14:textId="77777777" w:rsidR="009A5C4C" w:rsidRDefault="009A5C4C" w:rsidP="003F6A76">
      <w:pPr>
        <w:numPr>
          <w:ilvl w:val="0"/>
          <w:numId w:val="2"/>
        </w:numPr>
        <w:jc w:val="both"/>
        <w:rPr>
          <w:rFonts w:ascii="Calibri" w:hAnsi="Calibri"/>
        </w:rPr>
      </w:pPr>
      <w:r w:rsidRPr="003469D4">
        <w:rPr>
          <w:rFonts w:ascii="Calibri" w:hAnsi="Calibri"/>
        </w:rPr>
        <w:lastRenderedPageBreak/>
        <w:t xml:space="preserve">Select </w:t>
      </w:r>
      <w:r w:rsidRPr="003469D4">
        <w:rPr>
          <w:rFonts w:ascii="Calibri" w:hAnsi="Calibri"/>
          <w:b/>
          <w:i/>
        </w:rPr>
        <w:t>lab1step1.qpf</w:t>
      </w:r>
      <w:r w:rsidRPr="003469D4">
        <w:rPr>
          <w:rFonts w:ascii="Calibri" w:hAnsi="Calibri"/>
        </w:rPr>
        <w:t xml:space="preserve">, and click </w:t>
      </w:r>
      <w:r w:rsidRPr="003469D4">
        <w:rPr>
          <w:rFonts w:ascii="Calibri" w:hAnsi="Calibri"/>
          <w:b/>
        </w:rPr>
        <w:t>Open</w:t>
      </w:r>
      <w:r w:rsidR="003469D4">
        <w:rPr>
          <w:rFonts w:ascii="Calibri" w:hAnsi="Calibri"/>
        </w:rPr>
        <w:t>.</w:t>
      </w:r>
    </w:p>
    <w:p w14:paraId="6216DC52" w14:textId="69696C81" w:rsidR="00C66849" w:rsidRPr="00C66849" w:rsidRDefault="00C66849" w:rsidP="00836D3D">
      <w:pPr>
        <w:numPr>
          <w:ilvl w:val="0"/>
          <w:numId w:val="2"/>
        </w:numPr>
        <w:jc w:val="both"/>
        <w:rPr>
          <w:rFonts w:ascii="Calibri" w:hAnsi="Calibri"/>
        </w:rPr>
      </w:pPr>
      <w:r w:rsidRPr="00C66849">
        <w:rPr>
          <w:rFonts w:ascii="Calibri" w:hAnsi="Calibri"/>
        </w:rPr>
        <w:t xml:space="preserve">Click </w:t>
      </w:r>
      <w:proofErr w:type="gramStart"/>
      <w:r w:rsidRPr="00C66849">
        <w:rPr>
          <w:rFonts w:ascii="Calibri" w:hAnsi="Calibri"/>
        </w:rPr>
        <w:t>Yes</w:t>
      </w:r>
      <w:proofErr w:type="gramEnd"/>
      <w:r w:rsidRPr="00C66849">
        <w:rPr>
          <w:rFonts w:ascii="Calibri" w:hAnsi="Calibri"/>
        </w:rPr>
        <w:t xml:space="preserve"> on the Dialog box to upgrade project if it opens up.</w:t>
      </w:r>
    </w:p>
    <w:p w14:paraId="724D215F" w14:textId="77777777" w:rsidR="007F3F73" w:rsidRDefault="007F3F73" w:rsidP="003F6A76">
      <w:pPr>
        <w:jc w:val="both"/>
        <w:rPr>
          <w:rFonts w:ascii="Calibri" w:hAnsi="Calibri"/>
          <w:b/>
        </w:rPr>
      </w:pPr>
    </w:p>
    <w:p w14:paraId="14063320" w14:textId="77777777" w:rsidR="009A5C4C" w:rsidRPr="003F6A76" w:rsidRDefault="000026C1" w:rsidP="003F6A76">
      <w:pPr>
        <w:jc w:val="both"/>
        <w:rPr>
          <w:rFonts w:ascii="Calibri" w:hAnsi="Calibri"/>
        </w:rPr>
      </w:pPr>
      <w:r w:rsidRPr="003F6A76">
        <w:rPr>
          <w:rFonts w:ascii="Calibri" w:hAnsi="Calibri"/>
          <w:b/>
        </w:rPr>
        <w:t>A</w:t>
      </w:r>
      <w:r w:rsidR="009A5C4C" w:rsidRPr="003F6A76">
        <w:rPr>
          <w:rFonts w:ascii="Calibri" w:hAnsi="Calibri"/>
          <w:b/>
        </w:rPr>
        <w:t xml:space="preserve"> simple AND </w:t>
      </w:r>
      <w:r w:rsidRPr="003F6A76">
        <w:rPr>
          <w:rFonts w:ascii="Calibri" w:hAnsi="Calibri"/>
          <w:b/>
        </w:rPr>
        <w:t>c</w:t>
      </w:r>
      <w:r w:rsidR="009A5C4C" w:rsidRPr="003F6A76">
        <w:rPr>
          <w:rFonts w:ascii="Calibri" w:hAnsi="Calibri"/>
          <w:b/>
        </w:rPr>
        <w:t>ircuit</w:t>
      </w:r>
      <w:r w:rsidR="00E119B1" w:rsidRPr="003F6A76">
        <w:rPr>
          <w:rFonts w:ascii="Calibri" w:hAnsi="Calibri"/>
          <w:b/>
        </w:rPr>
        <w:tab/>
      </w:r>
    </w:p>
    <w:p w14:paraId="4CE3FE9C" w14:textId="77777777" w:rsidR="009A5C4C" w:rsidRPr="003F6A76" w:rsidRDefault="009A5C4C" w:rsidP="009D01CC">
      <w:pPr>
        <w:numPr>
          <w:ilvl w:val="0"/>
          <w:numId w:val="3"/>
        </w:numPr>
        <w:jc w:val="both"/>
        <w:rPr>
          <w:rFonts w:ascii="Calibri" w:hAnsi="Calibri"/>
        </w:rPr>
      </w:pPr>
      <w:r w:rsidRPr="003F6A76">
        <w:rPr>
          <w:rFonts w:ascii="Calibri" w:hAnsi="Calibri"/>
        </w:rPr>
        <w:t xml:space="preserve">The circuit has already been </w:t>
      </w:r>
      <w:r w:rsidR="00084F20">
        <w:rPr>
          <w:rFonts w:ascii="Calibri" w:hAnsi="Calibri"/>
        </w:rPr>
        <w:t>started</w:t>
      </w:r>
      <w:r w:rsidRPr="003F6A76">
        <w:rPr>
          <w:rFonts w:ascii="Calibri" w:hAnsi="Calibri"/>
        </w:rPr>
        <w:t xml:space="preserve"> for you, and it should have two inputs labeled A and B</w:t>
      </w:r>
      <w:r w:rsidR="00084F20">
        <w:rPr>
          <w:rFonts w:ascii="Calibri" w:hAnsi="Calibri"/>
        </w:rPr>
        <w:t>, and is missing an output</w:t>
      </w:r>
      <w:r w:rsidRPr="003F6A76">
        <w:rPr>
          <w:rFonts w:ascii="Calibri" w:hAnsi="Calibri"/>
        </w:rPr>
        <w:t xml:space="preserve">. </w:t>
      </w:r>
      <w:r w:rsidR="00E119B1" w:rsidRPr="003F6A76">
        <w:rPr>
          <w:rFonts w:ascii="Calibri" w:hAnsi="Calibri"/>
        </w:rPr>
        <w:t xml:space="preserve"> </w:t>
      </w:r>
      <w:r w:rsidRPr="003F6A76">
        <w:rPr>
          <w:rFonts w:ascii="Calibri" w:hAnsi="Calibri"/>
        </w:rPr>
        <w:t xml:space="preserve">Double-click on the </w:t>
      </w:r>
      <w:r w:rsidRPr="003F6A76">
        <w:rPr>
          <w:rFonts w:ascii="Calibri" w:hAnsi="Calibri"/>
          <w:b/>
        </w:rPr>
        <w:t>lab1step1</w:t>
      </w:r>
      <w:r w:rsidRPr="003F6A76">
        <w:rPr>
          <w:rFonts w:ascii="Calibri" w:hAnsi="Calibri"/>
        </w:rPr>
        <w:t xml:space="preserve"> icon in the </w:t>
      </w:r>
      <w:r w:rsidRPr="003F6A76">
        <w:rPr>
          <w:rFonts w:ascii="Calibri" w:hAnsi="Calibri"/>
          <w:b/>
        </w:rPr>
        <w:t>Project Navigator</w:t>
      </w:r>
      <w:r w:rsidRPr="003F6A76">
        <w:rPr>
          <w:rFonts w:ascii="Calibri" w:hAnsi="Calibri"/>
        </w:rPr>
        <w:t xml:space="preserve"> window to view the </w:t>
      </w:r>
      <w:r w:rsidRPr="003F6A76">
        <w:rPr>
          <w:rFonts w:ascii="Calibri" w:hAnsi="Calibri"/>
          <w:b/>
        </w:rPr>
        <w:t>Block Design File</w:t>
      </w:r>
      <w:r w:rsidR="009D01CC">
        <w:rPr>
          <w:rFonts w:ascii="Calibri" w:hAnsi="Calibri"/>
          <w:b/>
        </w:rPr>
        <w:t xml:space="preserve"> (</w:t>
      </w:r>
      <w:r w:rsidR="009D01CC">
        <w:rPr>
          <w:rFonts w:ascii="Calibri" w:hAnsi="Calibri"/>
          <w:b/>
          <w:i/>
        </w:rPr>
        <w:t>lab1step1.bdf)</w:t>
      </w:r>
      <w:r w:rsidRPr="003F6A76">
        <w:rPr>
          <w:rFonts w:ascii="Calibri" w:hAnsi="Calibri"/>
        </w:rPr>
        <w:t>.</w:t>
      </w:r>
    </w:p>
    <w:p w14:paraId="61AB720C" w14:textId="77777777" w:rsidR="009A5C4C" w:rsidRPr="003F6A76" w:rsidRDefault="009A5C4C" w:rsidP="003F6A76">
      <w:pPr>
        <w:numPr>
          <w:ilvl w:val="0"/>
          <w:numId w:val="3"/>
        </w:numPr>
        <w:jc w:val="both"/>
        <w:rPr>
          <w:rFonts w:ascii="Calibri" w:hAnsi="Calibri"/>
        </w:rPr>
      </w:pPr>
      <w:r w:rsidRPr="003F6A76">
        <w:rPr>
          <w:rFonts w:ascii="Calibri" w:hAnsi="Calibri"/>
        </w:rPr>
        <w:t xml:space="preserve">In order to create the output pin double click on the blank area to the right of the circuit.  This will bring up the </w:t>
      </w:r>
      <w:r w:rsidRPr="003F6A76">
        <w:rPr>
          <w:rFonts w:ascii="Calibri" w:hAnsi="Calibri"/>
          <w:b/>
        </w:rPr>
        <w:t xml:space="preserve">Symbol </w:t>
      </w:r>
      <w:r w:rsidRPr="003F6A76">
        <w:rPr>
          <w:rFonts w:ascii="Calibri" w:hAnsi="Calibri"/>
        </w:rPr>
        <w:t xml:space="preserve">dialog.  In the </w:t>
      </w:r>
      <w:r w:rsidRPr="003F6A76">
        <w:rPr>
          <w:rFonts w:ascii="Calibri" w:hAnsi="Calibri"/>
          <w:b/>
        </w:rPr>
        <w:t>Name</w:t>
      </w:r>
      <w:r w:rsidR="003F5745">
        <w:rPr>
          <w:rFonts w:ascii="Calibri" w:hAnsi="Calibri"/>
        </w:rPr>
        <w:t xml:space="preserve"> field type</w:t>
      </w:r>
      <w:r w:rsidRPr="003F6A76">
        <w:rPr>
          <w:rFonts w:ascii="Calibri" w:hAnsi="Calibri"/>
        </w:rPr>
        <w:t xml:space="preserve"> </w:t>
      </w:r>
      <w:r w:rsidR="003F5745">
        <w:rPr>
          <w:rFonts w:ascii="Calibri" w:hAnsi="Calibri"/>
        </w:rPr>
        <w:t>“</w:t>
      </w:r>
      <w:r w:rsidRPr="003F5745">
        <w:rPr>
          <w:rFonts w:ascii="Calibri" w:hAnsi="Calibri"/>
          <w:b/>
        </w:rPr>
        <w:t>output</w:t>
      </w:r>
      <w:r w:rsidR="003F5745">
        <w:rPr>
          <w:rFonts w:ascii="Calibri" w:hAnsi="Calibri"/>
        </w:rPr>
        <w:t>”</w:t>
      </w:r>
      <w:r w:rsidRPr="003F6A76">
        <w:rPr>
          <w:rFonts w:ascii="Calibri" w:hAnsi="Calibri"/>
        </w:rPr>
        <w:t xml:space="preserve"> and then press </w:t>
      </w:r>
      <w:r w:rsidRPr="003F6A76">
        <w:rPr>
          <w:rFonts w:ascii="Calibri" w:hAnsi="Calibri"/>
          <w:b/>
        </w:rPr>
        <w:t>OK</w:t>
      </w:r>
      <w:r w:rsidRPr="003F6A76">
        <w:rPr>
          <w:rFonts w:ascii="Calibri" w:hAnsi="Calibri"/>
        </w:rPr>
        <w:t xml:space="preserve">.  </w:t>
      </w:r>
      <w:r w:rsidR="00094BF8">
        <w:rPr>
          <w:rFonts w:ascii="Calibri" w:hAnsi="Calibri"/>
        </w:rPr>
        <w:t xml:space="preserve">Left-click to </w:t>
      </w:r>
      <w:r w:rsidRPr="003F6A76">
        <w:rPr>
          <w:rFonts w:ascii="Calibri" w:hAnsi="Calibri"/>
        </w:rPr>
        <w:t xml:space="preserve">place </w:t>
      </w:r>
      <w:r w:rsidR="00094BF8">
        <w:rPr>
          <w:rFonts w:ascii="Calibri" w:hAnsi="Calibri"/>
        </w:rPr>
        <w:t>the</w:t>
      </w:r>
      <w:r w:rsidRPr="003F6A76">
        <w:rPr>
          <w:rFonts w:ascii="Calibri" w:hAnsi="Calibri"/>
        </w:rPr>
        <w:t xml:space="preserve"> output pin on the </w:t>
      </w:r>
      <w:r w:rsidR="003F5745">
        <w:rPr>
          <w:rFonts w:ascii="Calibri" w:hAnsi="Calibri"/>
        </w:rPr>
        <w:t>diagram</w:t>
      </w:r>
      <w:r w:rsidRPr="003F6A76">
        <w:rPr>
          <w:rFonts w:ascii="Calibri" w:hAnsi="Calibri"/>
        </w:rPr>
        <w:t xml:space="preserve">.  </w:t>
      </w:r>
    </w:p>
    <w:p w14:paraId="09432C3A" w14:textId="77777777" w:rsidR="009A5C4C" w:rsidRDefault="009A5C4C" w:rsidP="004154EF">
      <w:pPr>
        <w:numPr>
          <w:ilvl w:val="0"/>
          <w:numId w:val="3"/>
        </w:numPr>
        <w:jc w:val="both"/>
        <w:rPr>
          <w:rFonts w:ascii="Calibri" w:hAnsi="Calibri"/>
        </w:rPr>
      </w:pPr>
      <w:r w:rsidRPr="003F6A76">
        <w:rPr>
          <w:rFonts w:ascii="Calibri" w:hAnsi="Calibri"/>
        </w:rPr>
        <w:t xml:space="preserve">The pin can be renamed by </w:t>
      </w:r>
      <w:r w:rsidR="00547901">
        <w:rPr>
          <w:rFonts w:ascii="Calibri" w:hAnsi="Calibri"/>
        </w:rPr>
        <w:t xml:space="preserve">double-clicking </w:t>
      </w:r>
      <w:r w:rsidRPr="003F6A76">
        <w:rPr>
          <w:rFonts w:ascii="Calibri" w:hAnsi="Calibri"/>
        </w:rPr>
        <w:t>on the pin</w:t>
      </w:r>
      <w:r w:rsidR="004154EF">
        <w:rPr>
          <w:rFonts w:ascii="Calibri" w:hAnsi="Calibri"/>
        </w:rPr>
        <w:t xml:space="preserve"> (y</w:t>
      </w:r>
      <w:r w:rsidR="00547901">
        <w:rPr>
          <w:rFonts w:ascii="Calibri" w:hAnsi="Calibri"/>
        </w:rPr>
        <w:t xml:space="preserve">ou may also </w:t>
      </w:r>
      <w:r w:rsidR="000D7ACD">
        <w:rPr>
          <w:rFonts w:ascii="Calibri" w:hAnsi="Calibri"/>
        </w:rPr>
        <w:t xml:space="preserve">right click on it </w:t>
      </w:r>
      <w:r w:rsidRPr="003F6A76">
        <w:rPr>
          <w:rFonts w:ascii="Calibri" w:hAnsi="Calibri"/>
        </w:rPr>
        <w:t xml:space="preserve">select </w:t>
      </w:r>
      <w:r w:rsidRPr="003F6A76">
        <w:rPr>
          <w:rFonts w:ascii="Calibri" w:hAnsi="Calibri"/>
          <w:b/>
        </w:rPr>
        <w:t>Properties</w:t>
      </w:r>
      <w:r w:rsidR="004154EF" w:rsidRPr="00967813">
        <w:rPr>
          <w:rFonts w:ascii="Calibri" w:hAnsi="Calibri"/>
        </w:rPr>
        <w:t>)</w:t>
      </w:r>
      <w:r w:rsidR="00084F20">
        <w:rPr>
          <w:rFonts w:ascii="Calibri" w:hAnsi="Calibri"/>
        </w:rPr>
        <w:t xml:space="preserve">.  Rename the </w:t>
      </w:r>
      <w:r w:rsidRPr="003F6A76">
        <w:rPr>
          <w:rFonts w:ascii="Calibri" w:hAnsi="Calibri"/>
        </w:rPr>
        <w:t xml:space="preserve">output pin </w:t>
      </w:r>
      <w:proofErr w:type="spellStart"/>
      <w:r w:rsidR="00084F20">
        <w:rPr>
          <w:rFonts w:ascii="Calibri" w:hAnsi="Calibri"/>
        </w:rPr>
        <w:t>pin_name</w:t>
      </w:r>
      <w:proofErr w:type="spellEnd"/>
      <w:r w:rsidR="00084F20">
        <w:rPr>
          <w:rFonts w:ascii="Calibri" w:hAnsi="Calibri"/>
        </w:rPr>
        <w:t xml:space="preserve"> </w:t>
      </w:r>
      <w:r w:rsidRPr="003F6A76">
        <w:rPr>
          <w:rFonts w:ascii="Calibri" w:hAnsi="Calibri"/>
        </w:rPr>
        <w:t>to C.</w:t>
      </w:r>
      <w:r w:rsidR="00094BF8">
        <w:rPr>
          <w:rFonts w:ascii="Calibri" w:hAnsi="Calibri"/>
        </w:rPr>
        <w:t xml:space="preserve"> Press </w:t>
      </w:r>
      <w:r w:rsidR="00094BF8">
        <w:rPr>
          <w:rFonts w:ascii="Calibri" w:hAnsi="Calibri"/>
          <w:b/>
        </w:rPr>
        <w:t>OK</w:t>
      </w:r>
      <w:r w:rsidR="00094BF8">
        <w:rPr>
          <w:rFonts w:ascii="Calibri" w:hAnsi="Calibri"/>
        </w:rPr>
        <w:t>.</w:t>
      </w:r>
    </w:p>
    <w:p w14:paraId="710455D4" w14:textId="77777777" w:rsidR="003469D4" w:rsidRPr="00E63550" w:rsidRDefault="003469D4" w:rsidP="003F6A76">
      <w:pPr>
        <w:numPr>
          <w:ilvl w:val="0"/>
          <w:numId w:val="3"/>
        </w:numPr>
        <w:jc w:val="both"/>
        <w:rPr>
          <w:rFonts w:ascii="Calibri" w:hAnsi="Calibri"/>
        </w:rPr>
      </w:pPr>
      <w:r w:rsidRPr="00E63550">
        <w:rPr>
          <w:rFonts w:ascii="Calibri" w:hAnsi="Calibri"/>
        </w:rPr>
        <w:t>Connect pin C to the output of the AND gate</w:t>
      </w:r>
      <w:r w:rsidR="00F94C7D">
        <w:rPr>
          <w:rFonts w:ascii="Calibri" w:hAnsi="Calibri"/>
        </w:rPr>
        <w:t xml:space="preserve"> by dragging it over so that the pin touches the output of the AND gate and releasing it.  Then you can grab it again and move it away from the AND gate and a wire should appear connecting the </w:t>
      </w:r>
      <w:proofErr w:type="gramStart"/>
      <w:r w:rsidR="00F94C7D">
        <w:rPr>
          <w:rFonts w:ascii="Calibri" w:hAnsi="Calibri"/>
        </w:rPr>
        <w:t>two</w:t>
      </w:r>
      <w:proofErr w:type="gramEnd"/>
      <w:r w:rsidR="00F94C7D">
        <w:rPr>
          <w:rFonts w:ascii="Calibri" w:hAnsi="Calibri"/>
        </w:rPr>
        <w:t>.</w:t>
      </w:r>
      <w:r w:rsidR="00DD3C3A" w:rsidRPr="00E63550">
        <w:rPr>
          <w:rFonts w:ascii="Calibri" w:hAnsi="Calibri"/>
        </w:rPr>
        <w:t xml:space="preserve"> </w:t>
      </w:r>
    </w:p>
    <w:p w14:paraId="4E5D9F06" w14:textId="77777777" w:rsidR="009A5C4C" w:rsidRPr="003F6A76" w:rsidRDefault="009A5C4C" w:rsidP="003F6A76">
      <w:pPr>
        <w:jc w:val="both"/>
        <w:rPr>
          <w:rFonts w:ascii="Calibri" w:hAnsi="Calibri"/>
        </w:rPr>
      </w:pPr>
    </w:p>
    <w:p w14:paraId="78AA9081" w14:textId="77777777" w:rsidR="009A5C4C" w:rsidRPr="003F6A76" w:rsidRDefault="009A5C4C" w:rsidP="003F6A76">
      <w:pPr>
        <w:jc w:val="both"/>
        <w:rPr>
          <w:rFonts w:ascii="Calibri" w:hAnsi="Calibri"/>
          <w:b/>
        </w:rPr>
      </w:pPr>
      <w:r w:rsidRPr="003F6A76">
        <w:rPr>
          <w:rFonts w:ascii="Calibri" w:hAnsi="Calibri"/>
          <w:b/>
        </w:rPr>
        <w:t>Compil</w:t>
      </w:r>
      <w:r w:rsidR="00E119B1" w:rsidRPr="003F6A76">
        <w:rPr>
          <w:rFonts w:ascii="Calibri" w:hAnsi="Calibri"/>
          <w:b/>
        </w:rPr>
        <w:t xml:space="preserve">e </w:t>
      </w:r>
      <w:r w:rsidRPr="003F6A76">
        <w:rPr>
          <w:rFonts w:ascii="Calibri" w:hAnsi="Calibri"/>
          <w:b/>
        </w:rPr>
        <w:t xml:space="preserve">the circuit </w:t>
      </w:r>
    </w:p>
    <w:p w14:paraId="42769136" w14:textId="77777777" w:rsidR="009A5C4C" w:rsidRPr="00540A60" w:rsidRDefault="009A5C4C" w:rsidP="00DD3C3A">
      <w:pPr>
        <w:numPr>
          <w:ilvl w:val="0"/>
          <w:numId w:val="4"/>
        </w:numPr>
        <w:jc w:val="both"/>
        <w:rPr>
          <w:rFonts w:ascii="Calibri" w:hAnsi="Calibri"/>
          <w:b/>
        </w:rPr>
      </w:pPr>
      <w:r w:rsidRPr="003F6A76">
        <w:rPr>
          <w:rFonts w:ascii="Calibri" w:hAnsi="Calibri"/>
        </w:rPr>
        <w:t xml:space="preserve">Select </w:t>
      </w:r>
      <w:r w:rsidRPr="003F6A76">
        <w:rPr>
          <w:rFonts w:ascii="Calibri" w:hAnsi="Calibri"/>
          <w:b/>
        </w:rPr>
        <w:t>Processing&gt;</w:t>
      </w:r>
      <w:r w:rsidR="00F94C7D">
        <w:rPr>
          <w:rFonts w:ascii="Calibri" w:hAnsi="Calibri"/>
          <w:b/>
        </w:rPr>
        <w:t xml:space="preserve">Start Compilation </w:t>
      </w:r>
      <w:r w:rsidR="00F94C7D">
        <w:rPr>
          <w:rFonts w:ascii="Calibri" w:hAnsi="Calibri"/>
        </w:rPr>
        <w:t>(save your changes if prompted).</w:t>
      </w:r>
      <w:r w:rsidRPr="003F6A76">
        <w:rPr>
          <w:rFonts w:ascii="Calibri" w:hAnsi="Calibri"/>
        </w:rPr>
        <w:t xml:space="preserve"> </w:t>
      </w:r>
    </w:p>
    <w:p w14:paraId="59AD9145" w14:textId="0045F945" w:rsidR="009A5C4C" w:rsidRPr="003F6A76" w:rsidRDefault="00F94C7D" w:rsidP="006F51F6">
      <w:pPr>
        <w:numPr>
          <w:ilvl w:val="0"/>
          <w:numId w:val="4"/>
        </w:numPr>
        <w:jc w:val="both"/>
        <w:rPr>
          <w:rFonts w:ascii="Calibri" w:hAnsi="Calibri"/>
          <w:sz w:val="28"/>
        </w:rPr>
      </w:pPr>
      <w:r>
        <w:rPr>
          <w:rFonts w:ascii="Calibri" w:hAnsi="Calibri"/>
        </w:rPr>
        <w:t xml:space="preserve">A warning dialogue box </w:t>
      </w:r>
      <w:r w:rsidR="00735877">
        <w:rPr>
          <w:rFonts w:ascii="Calibri" w:hAnsi="Calibri"/>
        </w:rPr>
        <w:t>may</w:t>
      </w:r>
      <w:r>
        <w:rPr>
          <w:rFonts w:ascii="Calibri" w:hAnsi="Calibri"/>
        </w:rPr>
        <w:t xml:space="preserve"> pop up when the compilation is finished.  Ignore the warnings for now and click the </w:t>
      </w:r>
      <w:r>
        <w:rPr>
          <w:rFonts w:ascii="Calibri" w:hAnsi="Calibri"/>
          <w:i/>
        </w:rPr>
        <w:t>OK</w:t>
      </w:r>
      <w:r>
        <w:rPr>
          <w:rFonts w:ascii="Calibri" w:hAnsi="Calibri"/>
        </w:rPr>
        <w:t xml:space="preserve"> button.  </w:t>
      </w:r>
      <w:r w:rsidR="00262CA8">
        <w:rPr>
          <w:rFonts w:ascii="Calibri" w:hAnsi="Calibri"/>
        </w:rPr>
        <w:t xml:space="preserve">If you have </w:t>
      </w:r>
      <w:r>
        <w:rPr>
          <w:rFonts w:ascii="Calibri" w:hAnsi="Calibri"/>
        </w:rPr>
        <w:t xml:space="preserve">any </w:t>
      </w:r>
      <w:r w:rsidR="006D38A8">
        <w:rPr>
          <w:rFonts w:ascii="Calibri" w:hAnsi="Calibri"/>
        </w:rPr>
        <w:t xml:space="preserve">other </w:t>
      </w:r>
      <w:r>
        <w:rPr>
          <w:rFonts w:ascii="Calibri" w:hAnsi="Calibri"/>
        </w:rPr>
        <w:t>errors</w:t>
      </w:r>
      <w:r w:rsidR="00262CA8">
        <w:rPr>
          <w:rFonts w:ascii="Calibri" w:hAnsi="Calibri"/>
        </w:rPr>
        <w:t xml:space="preserve"> fix them now.</w:t>
      </w:r>
    </w:p>
    <w:p w14:paraId="72AAD6EF" w14:textId="77777777" w:rsidR="009A5C4C" w:rsidRPr="003F6A76" w:rsidRDefault="009A5C4C" w:rsidP="003F6A76">
      <w:pPr>
        <w:jc w:val="both"/>
        <w:rPr>
          <w:rFonts w:ascii="Calibri" w:hAnsi="Calibri"/>
        </w:rPr>
      </w:pPr>
    </w:p>
    <w:p w14:paraId="1F048AFC" w14:textId="77777777" w:rsidR="006B67FE" w:rsidRDefault="006B67FE" w:rsidP="003F6A76">
      <w:pPr>
        <w:pStyle w:val="Heading2"/>
        <w:rPr>
          <w:rFonts w:ascii="Calibri" w:hAnsi="Calibri"/>
          <w:sz w:val="28"/>
        </w:rPr>
      </w:pPr>
    </w:p>
    <w:p w14:paraId="0C549847" w14:textId="0B08CC7D" w:rsidR="009A5C4C" w:rsidRPr="003F6A76" w:rsidRDefault="009A5C4C" w:rsidP="003F6A76">
      <w:pPr>
        <w:pStyle w:val="Heading2"/>
        <w:rPr>
          <w:rFonts w:ascii="Calibri" w:hAnsi="Calibri"/>
          <w:sz w:val="28"/>
        </w:rPr>
      </w:pPr>
      <w:r w:rsidRPr="003F6A76">
        <w:rPr>
          <w:rFonts w:ascii="Calibri" w:hAnsi="Calibri"/>
          <w:sz w:val="28"/>
        </w:rPr>
        <w:t>3.</w:t>
      </w:r>
      <w:r w:rsidR="00E119B1" w:rsidRPr="003F6A76">
        <w:rPr>
          <w:rFonts w:ascii="Calibri" w:hAnsi="Calibri"/>
          <w:sz w:val="28"/>
        </w:rPr>
        <w:t>0</w:t>
      </w:r>
      <w:r w:rsidRPr="003F6A76">
        <w:rPr>
          <w:rFonts w:ascii="Calibri" w:hAnsi="Calibri"/>
          <w:sz w:val="28"/>
        </w:rPr>
        <w:t xml:space="preserve"> </w:t>
      </w:r>
      <w:r w:rsidR="00B95212">
        <w:rPr>
          <w:rFonts w:ascii="Calibri" w:hAnsi="Calibri"/>
          <w:sz w:val="28"/>
        </w:rPr>
        <w:t>Hardware Testing – DE2</w:t>
      </w:r>
      <w:r w:rsidR="00AE5A54">
        <w:rPr>
          <w:rFonts w:ascii="Calibri" w:hAnsi="Calibri"/>
          <w:sz w:val="28"/>
        </w:rPr>
        <w:t>-115</w:t>
      </w:r>
      <w:r w:rsidR="00B95212">
        <w:rPr>
          <w:rFonts w:ascii="Calibri" w:hAnsi="Calibri"/>
          <w:sz w:val="28"/>
        </w:rPr>
        <w:t xml:space="preserve"> Board</w:t>
      </w:r>
    </w:p>
    <w:p w14:paraId="24628E26" w14:textId="5E242148" w:rsidR="00262CA8" w:rsidRDefault="00616D7B" w:rsidP="00967813">
      <w:pPr>
        <w:pStyle w:val="BodyText"/>
        <w:rPr>
          <w:rFonts w:ascii="Calibri" w:hAnsi="Calibri" w:cs="Arial"/>
        </w:rPr>
      </w:pPr>
      <w:r w:rsidRPr="003F6A76">
        <w:rPr>
          <w:rFonts w:ascii="Calibri" w:hAnsi="Calibri" w:cs="Arial"/>
        </w:rPr>
        <w:t xml:space="preserve">The </w:t>
      </w:r>
      <w:r>
        <w:rPr>
          <w:rFonts w:ascii="Calibri" w:hAnsi="Calibri" w:cs="Arial"/>
        </w:rPr>
        <w:t>DE2</w:t>
      </w:r>
      <w:r w:rsidR="00AE5A54">
        <w:rPr>
          <w:rFonts w:ascii="Calibri" w:hAnsi="Calibri" w:cs="Arial"/>
        </w:rPr>
        <w:t>-115</w:t>
      </w:r>
      <w:r>
        <w:rPr>
          <w:rFonts w:ascii="Calibri" w:hAnsi="Calibri" w:cs="Arial"/>
        </w:rPr>
        <w:t xml:space="preserve"> board contains a Field Programmable Gate Array (FPGA).  This chip is a fabric of gates that can be programmed in order to create digital circuits</w:t>
      </w:r>
      <w:r w:rsidR="00F9181D">
        <w:rPr>
          <w:rFonts w:ascii="Calibri" w:hAnsi="Calibri" w:cs="Arial"/>
        </w:rPr>
        <w:t>.  The FPGA can be programmed with the digital circuit you just created.  The DE2</w:t>
      </w:r>
      <w:r w:rsidR="00AE5A54">
        <w:rPr>
          <w:rFonts w:ascii="Calibri" w:hAnsi="Calibri" w:cs="Arial"/>
        </w:rPr>
        <w:t>-115</w:t>
      </w:r>
      <w:r w:rsidR="00F9181D">
        <w:rPr>
          <w:rFonts w:ascii="Calibri" w:hAnsi="Calibri" w:cs="Arial"/>
        </w:rPr>
        <w:t xml:space="preserve"> board also contains a variety of switches, LEDs, an LCD, seven segment displays, and many other I/O devices.  The FPGA is directly connected to the devices on the DE2</w:t>
      </w:r>
      <w:r w:rsidR="00AE5A54">
        <w:rPr>
          <w:rFonts w:ascii="Calibri" w:hAnsi="Calibri" w:cs="Arial"/>
        </w:rPr>
        <w:t>-115</w:t>
      </w:r>
      <w:r w:rsidR="00F9181D">
        <w:rPr>
          <w:rFonts w:ascii="Calibri" w:hAnsi="Calibri" w:cs="Arial"/>
        </w:rPr>
        <w:t xml:space="preserve"> board.  By assigning the </w:t>
      </w:r>
      <w:r w:rsidR="000621D0">
        <w:rPr>
          <w:rFonts w:ascii="Calibri" w:hAnsi="Calibri" w:cs="Arial"/>
        </w:rPr>
        <w:t>appropriate pin on the FPGA your circuit can be wired to the various I/O devices.  For example, you can wire the toggle switches to the inputs of your circuit, and an LED to the output of your circuit.</w:t>
      </w:r>
    </w:p>
    <w:p w14:paraId="73F3FDAD" w14:textId="77777777" w:rsidR="00262CA8" w:rsidRDefault="00262CA8" w:rsidP="00967813">
      <w:pPr>
        <w:pStyle w:val="BodyText"/>
        <w:rPr>
          <w:rFonts w:ascii="Calibri" w:hAnsi="Calibri" w:cs="Arial"/>
        </w:rPr>
      </w:pPr>
    </w:p>
    <w:p w14:paraId="7257C6B0" w14:textId="55FE19BB" w:rsidR="009948CE" w:rsidRDefault="00262CA8" w:rsidP="003F5745">
      <w:pPr>
        <w:pStyle w:val="BodyText"/>
        <w:rPr>
          <w:rFonts w:ascii="TimesNewRomanPS-BoldMT" w:hAnsi="TimesNewRomanPS-BoldMT" w:cs="TimesNewRomanPS-BoldMT" w:hint="eastAsia"/>
          <w:b/>
          <w:bCs/>
          <w:color w:val="0000FF"/>
          <w:sz w:val="28"/>
          <w:szCs w:val="28"/>
        </w:rPr>
      </w:pPr>
      <w:r>
        <w:rPr>
          <w:rFonts w:ascii="Calibri" w:hAnsi="Calibri" w:cs="Arial"/>
        </w:rPr>
        <w:t>Mak</w:t>
      </w:r>
      <w:r w:rsidR="00094BF8">
        <w:rPr>
          <w:rFonts w:ascii="Calibri" w:hAnsi="Calibri" w:cs="Arial"/>
        </w:rPr>
        <w:t>e sure that your DE2</w:t>
      </w:r>
      <w:r w:rsidR="00AE5A54">
        <w:rPr>
          <w:rFonts w:ascii="Calibri" w:hAnsi="Calibri" w:cs="Arial"/>
        </w:rPr>
        <w:t>-115</w:t>
      </w:r>
      <w:r w:rsidR="00094BF8">
        <w:rPr>
          <w:rFonts w:ascii="Calibri" w:hAnsi="Calibri" w:cs="Arial"/>
        </w:rPr>
        <w:t xml:space="preserve"> board has 12</w:t>
      </w:r>
      <w:r>
        <w:rPr>
          <w:rFonts w:ascii="Calibri" w:hAnsi="Calibri" w:cs="Arial"/>
        </w:rPr>
        <w:t>V DC Power connected, and the USB cable connected to the USB Blaster Port.  Then turn ON your board.</w:t>
      </w:r>
      <w:r w:rsidR="003F5745">
        <w:rPr>
          <w:rFonts w:ascii="Calibri" w:hAnsi="Calibri" w:cs="Arial"/>
        </w:rPr>
        <w:t xml:space="preserve">  Also make sure that the RUN/PROG switch on the board is set to RUN.  The PROG selection is only used for active serial programming (AS mode), and we need to be in JTAG </w:t>
      </w:r>
      <w:proofErr w:type="gramStart"/>
      <w:r w:rsidR="003F5745">
        <w:rPr>
          <w:rFonts w:ascii="Calibri" w:hAnsi="Calibri" w:cs="Arial"/>
        </w:rPr>
        <w:t>mode</w:t>
      </w:r>
      <w:r w:rsidR="00955EAB">
        <w:rPr>
          <w:rFonts w:ascii="Calibri" w:hAnsi="Calibri" w:cs="Arial"/>
        </w:rPr>
        <w:t xml:space="preserve"> which</w:t>
      </w:r>
      <w:proofErr w:type="gramEnd"/>
      <w:r w:rsidR="00955EAB">
        <w:rPr>
          <w:rFonts w:ascii="Calibri" w:hAnsi="Calibri" w:cs="Arial"/>
        </w:rPr>
        <w:t xml:space="preserve"> is the RUN selection</w:t>
      </w:r>
      <w:r w:rsidR="003F5745">
        <w:rPr>
          <w:rFonts w:ascii="Calibri" w:hAnsi="Calibri" w:cs="Arial"/>
        </w:rPr>
        <w:t>.</w:t>
      </w:r>
    </w:p>
    <w:p w14:paraId="2C6E3D0F" w14:textId="77777777" w:rsidR="00262CA8" w:rsidRDefault="00262CA8" w:rsidP="00B95212">
      <w:pPr>
        <w:autoSpaceDE w:val="0"/>
        <w:autoSpaceDN w:val="0"/>
        <w:adjustRightInd w:val="0"/>
        <w:rPr>
          <w:rFonts w:ascii="TimesNewRomanPS-BoldMT" w:hAnsi="TimesNewRomanPS-BoldMT" w:cs="TimesNewRomanPS-BoldMT" w:hint="eastAsia"/>
          <w:b/>
          <w:bCs/>
          <w:color w:val="0000FF"/>
          <w:sz w:val="28"/>
          <w:szCs w:val="28"/>
        </w:rPr>
      </w:pPr>
    </w:p>
    <w:p w14:paraId="1C292A5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2490BF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75BDDF6" w14:textId="77777777" w:rsidR="009948CE" w:rsidRDefault="006D38A8" w:rsidP="00370FC2">
      <w:pPr>
        <w:autoSpaceDE w:val="0"/>
        <w:autoSpaceDN w:val="0"/>
        <w:adjustRightInd w:val="0"/>
        <w:jc w:val="center"/>
        <w:rPr>
          <w:rFonts w:ascii="TimesNewRomanPS-BoldMT" w:hAnsi="TimesNewRomanPS-BoldMT" w:cs="TimesNewRomanPS-BoldMT" w:hint="eastAsia"/>
          <w:b/>
          <w:bCs/>
          <w:color w:val="0000FF"/>
          <w:sz w:val="28"/>
          <w:szCs w:val="28"/>
        </w:rPr>
      </w:pPr>
      <w:r>
        <w:rPr>
          <w:rFonts w:ascii="TimesNewRomanPS-BoldMT" w:hAnsi="TimesNewRomanPS-BoldMT" w:cs="TimesNewRomanPS-BoldMT"/>
          <w:b/>
          <w:bCs/>
          <w:noProof/>
          <w:color w:val="0000FF"/>
          <w:sz w:val="28"/>
          <w:szCs w:val="28"/>
        </w:rPr>
        <w:drawing>
          <wp:inline distT="0" distB="0" distL="0" distR="0" wp14:anchorId="50665B45" wp14:editId="4365137B">
            <wp:extent cx="4050792" cy="2724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pic1.jpg"/>
                    <pic:cNvPicPr/>
                  </pic:nvPicPr>
                  <pic:blipFill>
                    <a:blip r:embed="rId9">
                      <a:extLst>
                        <a:ext uri="{28A0092B-C50C-407E-A947-70E740481C1C}">
                          <a14:useLocalDpi xmlns:a14="http://schemas.microsoft.com/office/drawing/2010/main" val="0"/>
                        </a:ext>
                      </a:extLst>
                    </a:blip>
                    <a:stretch>
                      <a:fillRect/>
                    </a:stretch>
                  </pic:blipFill>
                  <pic:spPr>
                    <a:xfrm>
                      <a:off x="0" y="0"/>
                      <a:ext cx="4050792" cy="2724912"/>
                    </a:xfrm>
                    <a:prstGeom prst="rect">
                      <a:avLst/>
                    </a:prstGeom>
                  </pic:spPr>
                </pic:pic>
              </a:graphicData>
            </a:graphic>
          </wp:inline>
        </w:drawing>
      </w:r>
    </w:p>
    <w:p w14:paraId="1A5F163D" w14:textId="77777777" w:rsidR="00A121A6" w:rsidRDefault="00A121A6" w:rsidP="00B95212">
      <w:pPr>
        <w:autoSpaceDE w:val="0"/>
        <w:autoSpaceDN w:val="0"/>
        <w:adjustRightInd w:val="0"/>
        <w:rPr>
          <w:rFonts w:ascii="TimesNewRomanPS-BoldMT" w:hAnsi="TimesNewRomanPS-BoldMT" w:cs="TimesNewRomanPS-BoldMT" w:hint="eastAsia"/>
          <w:b/>
          <w:bCs/>
          <w:color w:val="0000FF"/>
          <w:sz w:val="28"/>
          <w:szCs w:val="28"/>
        </w:rPr>
      </w:pPr>
    </w:p>
    <w:p w14:paraId="4CE4DCFA" w14:textId="6ED2C9B8" w:rsidR="009948CE" w:rsidRDefault="009948CE" w:rsidP="00616D7B">
      <w:pPr>
        <w:pStyle w:val="Heading2"/>
        <w:jc w:val="center"/>
        <w:rPr>
          <w:rFonts w:ascii="Calibri" w:hAnsi="Calibri" w:cs="Arial"/>
          <w:sz w:val="28"/>
        </w:rPr>
      </w:pPr>
      <w:r>
        <w:rPr>
          <w:rFonts w:ascii="Calibri" w:hAnsi="Calibri" w:cs="Arial"/>
          <w:sz w:val="28"/>
        </w:rPr>
        <w:t>DE2</w:t>
      </w:r>
      <w:r w:rsidR="00AE5A54">
        <w:rPr>
          <w:rFonts w:ascii="Calibri" w:hAnsi="Calibri" w:cs="Arial"/>
          <w:sz w:val="28"/>
        </w:rPr>
        <w:t>-115</w:t>
      </w:r>
      <w:r>
        <w:rPr>
          <w:rFonts w:ascii="Calibri" w:hAnsi="Calibri" w:cs="Arial"/>
          <w:sz w:val="28"/>
        </w:rPr>
        <w:t xml:space="preserve"> Specifications</w:t>
      </w:r>
    </w:p>
    <w:p w14:paraId="02FE5338" w14:textId="77777777" w:rsidR="009948CE" w:rsidRPr="003F6A76" w:rsidRDefault="009948CE" w:rsidP="009948CE">
      <w:pPr>
        <w:pStyle w:val="Heading2"/>
        <w:rPr>
          <w:rFonts w:ascii="Calibri" w:hAnsi="Calibri"/>
        </w:rPr>
      </w:pPr>
      <w:r>
        <w:rPr>
          <w:rFonts w:ascii="Calibri" w:hAnsi="Calibri"/>
        </w:rPr>
        <w:t>FPGA</w:t>
      </w:r>
      <w:r w:rsidRPr="003F6A76">
        <w:rPr>
          <w:rFonts w:ascii="Calibri" w:hAnsi="Calibri"/>
        </w:rPr>
        <w:t xml:space="preserve"> </w:t>
      </w:r>
    </w:p>
    <w:p w14:paraId="71CB2A23" w14:textId="70080C24" w:rsidR="009948CE" w:rsidRDefault="00370FC2" w:rsidP="009948CE">
      <w:pPr>
        <w:numPr>
          <w:ilvl w:val="0"/>
          <w:numId w:val="5"/>
        </w:numPr>
        <w:jc w:val="both"/>
        <w:rPr>
          <w:rFonts w:ascii="Calibri" w:hAnsi="Calibri"/>
        </w:rPr>
      </w:pPr>
      <w:r>
        <w:rPr>
          <w:rFonts w:ascii="Calibri" w:hAnsi="Calibri"/>
        </w:rPr>
        <w:t>Cyclone IV</w:t>
      </w:r>
      <w:r w:rsidR="009948CE">
        <w:rPr>
          <w:rFonts w:ascii="Calibri" w:hAnsi="Calibri"/>
        </w:rPr>
        <w:t xml:space="preserve"> </w:t>
      </w:r>
      <w:r>
        <w:rPr>
          <w:rFonts w:ascii="Calibri" w:hAnsi="Calibri"/>
        </w:rPr>
        <w:t>EP4CE115F2</w:t>
      </w:r>
      <w:r w:rsidR="00AE5A54">
        <w:rPr>
          <w:rFonts w:ascii="Calibri" w:hAnsi="Calibri"/>
        </w:rPr>
        <w:t>9</w:t>
      </w:r>
      <w:r>
        <w:rPr>
          <w:rFonts w:ascii="Calibri" w:hAnsi="Calibri"/>
        </w:rPr>
        <w:t>C7 FPGA and EPCS</w:t>
      </w:r>
      <w:r w:rsidR="009948CE">
        <w:rPr>
          <w:rFonts w:ascii="Calibri" w:hAnsi="Calibri"/>
        </w:rPr>
        <w:t>6</w:t>
      </w:r>
      <w:r>
        <w:rPr>
          <w:rFonts w:ascii="Calibri" w:hAnsi="Calibri"/>
        </w:rPr>
        <w:t>4</w:t>
      </w:r>
      <w:r w:rsidR="009948CE">
        <w:rPr>
          <w:rFonts w:ascii="Calibri" w:hAnsi="Calibri"/>
        </w:rPr>
        <w:t xml:space="preserve"> serial configuration device</w:t>
      </w:r>
    </w:p>
    <w:p w14:paraId="1A1C73A9" w14:textId="77777777" w:rsidR="00EE4DC8" w:rsidRPr="003F6A76" w:rsidRDefault="00EE4DC8" w:rsidP="00EE4DC8">
      <w:pPr>
        <w:pStyle w:val="Heading2"/>
        <w:rPr>
          <w:rFonts w:ascii="Calibri" w:hAnsi="Calibri"/>
        </w:rPr>
      </w:pPr>
      <w:r>
        <w:rPr>
          <w:rFonts w:ascii="Calibri" w:hAnsi="Calibri"/>
        </w:rPr>
        <w:t>I/O Devices</w:t>
      </w:r>
      <w:r w:rsidRPr="003F6A76">
        <w:rPr>
          <w:rFonts w:ascii="Calibri" w:hAnsi="Calibri"/>
        </w:rPr>
        <w:t xml:space="preserve"> </w:t>
      </w:r>
    </w:p>
    <w:p w14:paraId="508DD703" w14:textId="1328C520" w:rsidR="00EE4DC8" w:rsidRDefault="00EE4DC8" w:rsidP="00EE4DC8">
      <w:pPr>
        <w:numPr>
          <w:ilvl w:val="0"/>
          <w:numId w:val="5"/>
        </w:numPr>
        <w:jc w:val="both"/>
        <w:rPr>
          <w:rFonts w:ascii="Calibri" w:hAnsi="Calibri"/>
        </w:rPr>
      </w:pPr>
      <w:r>
        <w:rPr>
          <w:rFonts w:ascii="Calibri" w:hAnsi="Calibri"/>
        </w:rPr>
        <w:t>Built-in USB Blaster for FPGA configuration</w:t>
      </w:r>
    </w:p>
    <w:p w14:paraId="6C7E65E7" w14:textId="55B82046" w:rsidR="00EE4DC8" w:rsidRPr="00EE4DC8" w:rsidRDefault="00937517" w:rsidP="00B95212">
      <w:pPr>
        <w:numPr>
          <w:ilvl w:val="0"/>
          <w:numId w:val="5"/>
        </w:numPr>
        <w:autoSpaceDE w:val="0"/>
        <w:autoSpaceDN w:val="0"/>
        <w:adjustRightInd w:val="0"/>
        <w:jc w:val="both"/>
        <w:rPr>
          <w:rFonts w:ascii="TimesNewRomanPSMT" w:hAnsi="TimesNewRomanPSMT" w:cs="TimesNewRomanPSMT" w:hint="eastAsia"/>
          <w:color w:val="000000"/>
          <w:sz w:val="22"/>
          <w:szCs w:val="22"/>
        </w:rPr>
      </w:pPr>
      <w:r>
        <w:rPr>
          <w:rFonts w:ascii="Calibri" w:hAnsi="Calibri"/>
        </w:rPr>
        <w:t>2 Gigabit</w:t>
      </w:r>
      <w:r w:rsidR="00EE4DC8" w:rsidRPr="00EE4DC8">
        <w:rPr>
          <w:rFonts w:ascii="Calibri" w:hAnsi="Calibri"/>
        </w:rPr>
        <w:t xml:space="preserve"> Ethernet, RS-232, Infrared </w:t>
      </w:r>
      <w:r w:rsidR="00F44A5F">
        <w:rPr>
          <w:rFonts w:ascii="Calibri" w:hAnsi="Calibri"/>
        </w:rPr>
        <w:t>receiver</w:t>
      </w:r>
    </w:p>
    <w:p w14:paraId="48184AA0" w14:textId="62D9D727" w:rsidR="00EE4DC8" w:rsidRPr="00EE4DC8"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Video Out (VGA 8</w:t>
      </w:r>
      <w:r w:rsidR="00B95212" w:rsidRPr="00EE4DC8">
        <w:rPr>
          <w:rFonts w:asciiTheme="minorHAnsi" w:hAnsiTheme="minorHAnsi" w:cstheme="minorHAnsi"/>
          <w:color w:val="000000"/>
        </w:rPr>
        <w:t>-bit DAC)</w:t>
      </w:r>
    </w:p>
    <w:p w14:paraId="66F3B1C4" w14:textId="0E13854A"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Video In (NTSC/PAL/</w:t>
      </w:r>
      <w:r w:rsidR="00F44A5F">
        <w:rPr>
          <w:rFonts w:asciiTheme="minorHAnsi" w:hAnsiTheme="minorHAnsi" w:cstheme="minorHAnsi"/>
          <w:color w:val="000000"/>
        </w:rPr>
        <w:t>SECAM/</w:t>
      </w:r>
      <w:r w:rsidRPr="00EE4DC8">
        <w:rPr>
          <w:rFonts w:asciiTheme="minorHAnsi" w:hAnsiTheme="minorHAnsi" w:cstheme="minorHAnsi"/>
          <w:color w:val="000000"/>
        </w:rPr>
        <w:t>Multi-format)</w:t>
      </w:r>
    </w:p>
    <w:p w14:paraId="2DF79DA5" w14:textId="4871925B"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USB 2.0 (type A and type B)</w:t>
      </w:r>
    </w:p>
    <w:p w14:paraId="0F679CEF" w14:textId="6F767374"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PS/2 mouse or keyboard port</w:t>
      </w:r>
    </w:p>
    <w:p w14:paraId="14FC3613" w14:textId="0F3FB91F"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Line-in, Line-out, microphone-in</w:t>
      </w:r>
      <w:r w:rsidR="00EE4DC8" w:rsidRPr="00EE4DC8">
        <w:rPr>
          <w:rFonts w:asciiTheme="minorHAnsi" w:hAnsiTheme="minorHAnsi" w:cstheme="minorHAnsi"/>
          <w:color w:val="000000"/>
        </w:rPr>
        <w:t xml:space="preserve"> </w:t>
      </w:r>
      <w:r w:rsidRPr="00EE4DC8">
        <w:rPr>
          <w:rFonts w:asciiTheme="minorHAnsi" w:hAnsiTheme="minorHAnsi" w:cstheme="minorHAnsi"/>
          <w:color w:val="000000"/>
        </w:rPr>
        <w:t>(24-bit audio CODEC)</w:t>
      </w:r>
    </w:p>
    <w:p w14:paraId="2AB321B0" w14:textId="5610C769" w:rsidR="00B95212"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Expansion header</w:t>
      </w:r>
      <w:r w:rsidR="00B95212" w:rsidRPr="00EE4DC8">
        <w:rPr>
          <w:rFonts w:asciiTheme="minorHAnsi" w:hAnsiTheme="minorHAnsi" w:cstheme="minorHAnsi"/>
          <w:color w:val="000000"/>
        </w:rPr>
        <w:t xml:space="preserve"> (</w:t>
      </w:r>
      <w:r>
        <w:rPr>
          <w:rFonts w:asciiTheme="minorHAnsi" w:hAnsiTheme="minorHAnsi" w:cstheme="minorHAnsi"/>
          <w:color w:val="000000"/>
        </w:rPr>
        <w:t>38</w:t>
      </w:r>
      <w:r w:rsidR="00B95212" w:rsidRPr="00EE4DC8">
        <w:rPr>
          <w:rFonts w:asciiTheme="minorHAnsi" w:hAnsiTheme="minorHAnsi" w:cstheme="minorHAnsi"/>
          <w:color w:val="000000"/>
        </w:rPr>
        <w:t xml:space="preserve"> signal pins)</w:t>
      </w:r>
    </w:p>
    <w:p w14:paraId="5CBEE04F" w14:textId="56A50C6A" w:rsidR="004304CD" w:rsidRDefault="004304CD"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Mezzanine card</w:t>
      </w:r>
    </w:p>
    <w:p w14:paraId="35202BEA" w14:textId="77777777" w:rsidR="00EE4DC8"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 xml:space="preserve">Memory </w:t>
      </w:r>
    </w:p>
    <w:p w14:paraId="2E4174B8" w14:textId="228DF2F5" w:rsidR="00EE4DC8" w:rsidRPr="00616D7B" w:rsidRDefault="00BE44A8"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rPr>
        <w:t>2</w:t>
      </w:r>
      <w:r w:rsidR="00DD751B">
        <w:rPr>
          <w:rFonts w:asciiTheme="minorHAnsi" w:hAnsiTheme="minorHAnsi" w:cstheme="minorHAnsi"/>
        </w:rPr>
        <w:t xml:space="preserve"> </w:t>
      </w:r>
      <w:r w:rsidR="0054475B">
        <w:rPr>
          <w:rFonts w:asciiTheme="minorHAnsi" w:hAnsiTheme="minorHAnsi" w:cstheme="minorHAnsi"/>
        </w:rPr>
        <w:t>64</w:t>
      </w:r>
      <w:r w:rsidR="00EE4DC8" w:rsidRPr="00616D7B">
        <w:rPr>
          <w:rFonts w:asciiTheme="minorHAnsi" w:hAnsiTheme="minorHAnsi" w:cstheme="minorHAnsi"/>
        </w:rPr>
        <w:t>-</w:t>
      </w:r>
      <w:r w:rsidR="0054475B">
        <w:rPr>
          <w:rFonts w:asciiTheme="minorHAnsi" w:hAnsiTheme="minorHAnsi" w:cstheme="minorHAnsi"/>
          <w:color w:val="000000"/>
        </w:rPr>
        <w:t>MB SDRAM, 2-M</w:t>
      </w:r>
      <w:r w:rsidR="00B95212" w:rsidRPr="00616D7B">
        <w:rPr>
          <w:rFonts w:asciiTheme="minorHAnsi" w:hAnsiTheme="minorHAnsi" w:cstheme="minorHAnsi"/>
          <w:color w:val="000000"/>
        </w:rPr>
        <w:t xml:space="preserve">B SRAM, </w:t>
      </w:r>
      <w:r w:rsidR="00DD751B">
        <w:rPr>
          <w:rFonts w:asciiTheme="minorHAnsi" w:hAnsiTheme="minorHAnsi" w:cstheme="minorHAnsi"/>
          <w:color w:val="000000"/>
        </w:rPr>
        <w:t>8</w:t>
      </w:r>
      <w:r w:rsidR="00B95212" w:rsidRPr="00616D7B">
        <w:rPr>
          <w:rFonts w:asciiTheme="minorHAnsi" w:hAnsiTheme="minorHAnsi" w:cstheme="minorHAnsi"/>
          <w:color w:val="000000"/>
        </w:rPr>
        <w:t>-MB Flash</w:t>
      </w:r>
    </w:p>
    <w:p w14:paraId="20277FFA" w14:textId="2112D2A4" w:rsidR="00B95212"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SD memory card slot</w:t>
      </w:r>
    </w:p>
    <w:p w14:paraId="26655816" w14:textId="77777777" w:rsidR="00B95212"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Switches, LEDs, Displays, and Clocks</w:t>
      </w:r>
    </w:p>
    <w:p w14:paraId="18F11BA9" w14:textId="15E5FB9D" w:rsidR="00EE4DC8" w:rsidRPr="00616D7B" w:rsidRDefault="00EE4DC8"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rPr>
        <w:t xml:space="preserve">18 </w:t>
      </w:r>
      <w:r w:rsidR="00937517">
        <w:rPr>
          <w:rFonts w:asciiTheme="minorHAnsi" w:hAnsiTheme="minorHAnsi" w:cstheme="minorHAnsi"/>
          <w:color w:val="000000"/>
        </w:rPr>
        <w:t>slide</w:t>
      </w:r>
      <w:r w:rsidR="00B95212" w:rsidRPr="00616D7B">
        <w:rPr>
          <w:rFonts w:asciiTheme="minorHAnsi" w:hAnsiTheme="minorHAnsi" w:cstheme="minorHAnsi"/>
          <w:color w:val="000000"/>
        </w:rPr>
        <w:t xml:space="preserve"> switches</w:t>
      </w:r>
    </w:p>
    <w:p w14:paraId="74BEE9CC" w14:textId="0C61341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 xml:space="preserve">4 </w:t>
      </w:r>
      <w:proofErr w:type="spellStart"/>
      <w:r w:rsidRPr="00616D7B">
        <w:rPr>
          <w:rFonts w:asciiTheme="minorHAnsi" w:hAnsiTheme="minorHAnsi" w:cstheme="minorHAnsi"/>
          <w:color w:val="000000"/>
        </w:rPr>
        <w:t>debounced</w:t>
      </w:r>
      <w:proofErr w:type="spellEnd"/>
      <w:r w:rsidRPr="00616D7B">
        <w:rPr>
          <w:rFonts w:asciiTheme="minorHAnsi" w:hAnsiTheme="minorHAnsi" w:cstheme="minorHAnsi"/>
          <w:color w:val="000000"/>
        </w:rPr>
        <w:t xml:space="preserve"> pushbutton switches</w:t>
      </w:r>
    </w:p>
    <w:p w14:paraId="5B1C3B48" w14:textId="2B0E0AD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18 red LEDs, 9 green LEDs</w:t>
      </w:r>
    </w:p>
    <w:p w14:paraId="651B22E1" w14:textId="63CBAA5B"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lastRenderedPageBreak/>
        <w:t>Eight 7-segment displays</w:t>
      </w:r>
    </w:p>
    <w:p w14:paraId="5D15F6E4" w14:textId="04AF635B" w:rsidR="00EE4DC8" w:rsidRPr="00616D7B" w:rsidRDefault="00B95212" w:rsidP="00B95212">
      <w:pPr>
        <w:numPr>
          <w:ilvl w:val="0"/>
          <w:numId w:val="5"/>
        </w:numPr>
        <w:autoSpaceDE w:val="0"/>
        <w:autoSpaceDN w:val="0"/>
        <w:adjustRightInd w:val="0"/>
        <w:jc w:val="both"/>
        <w:rPr>
          <w:rFonts w:asciiTheme="minorHAnsi" w:hAnsiTheme="minorHAnsi" w:cstheme="minorHAnsi"/>
        </w:rPr>
      </w:pPr>
      <w:r w:rsidRPr="00616D7B">
        <w:rPr>
          <w:rFonts w:asciiTheme="minorHAnsi" w:hAnsiTheme="minorHAnsi" w:cstheme="minorHAnsi"/>
          <w:color w:val="000000"/>
        </w:rPr>
        <w:t>16 x 2 LCD display</w:t>
      </w:r>
    </w:p>
    <w:p w14:paraId="2EAD6AE9" w14:textId="1014B220" w:rsidR="00B95212" w:rsidRPr="00616D7B" w:rsidRDefault="00F44A5F" w:rsidP="00B95212">
      <w:pPr>
        <w:numPr>
          <w:ilvl w:val="0"/>
          <w:numId w:val="5"/>
        </w:numPr>
        <w:autoSpaceDE w:val="0"/>
        <w:autoSpaceDN w:val="0"/>
        <w:adjustRightInd w:val="0"/>
        <w:jc w:val="both"/>
        <w:rPr>
          <w:rFonts w:asciiTheme="minorHAnsi" w:hAnsiTheme="minorHAnsi" w:cstheme="minorHAnsi"/>
        </w:rPr>
      </w:pPr>
      <w:r>
        <w:rPr>
          <w:rFonts w:asciiTheme="minorHAnsi" w:hAnsiTheme="minorHAnsi" w:cstheme="minorHAnsi"/>
          <w:color w:val="000000"/>
        </w:rPr>
        <w:t>50-MHz oscillator</w:t>
      </w:r>
      <w:r w:rsidR="00B95212" w:rsidRPr="00616D7B">
        <w:rPr>
          <w:rFonts w:asciiTheme="minorHAnsi" w:hAnsiTheme="minorHAnsi" w:cstheme="minorHAnsi"/>
          <w:color w:val="000000"/>
        </w:rPr>
        <w:t xml:space="preserve">, </w:t>
      </w:r>
      <w:r w:rsidR="00BE44A8">
        <w:rPr>
          <w:rFonts w:asciiTheme="minorHAnsi" w:hAnsiTheme="minorHAnsi" w:cstheme="minorHAnsi"/>
          <w:color w:val="000000"/>
        </w:rPr>
        <w:t>2</w:t>
      </w:r>
      <w:r>
        <w:rPr>
          <w:rFonts w:asciiTheme="minorHAnsi" w:hAnsiTheme="minorHAnsi" w:cstheme="minorHAnsi"/>
          <w:color w:val="000000"/>
        </w:rPr>
        <w:t xml:space="preserve"> </w:t>
      </w:r>
      <w:r w:rsidR="00B95212" w:rsidRPr="00616D7B">
        <w:rPr>
          <w:rFonts w:asciiTheme="minorHAnsi" w:hAnsiTheme="minorHAnsi" w:cstheme="minorHAnsi"/>
          <w:color w:val="000000"/>
        </w:rPr>
        <w:t>external SMA clock input</w:t>
      </w:r>
      <w:r>
        <w:rPr>
          <w:rFonts w:asciiTheme="minorHAnsi" w:hAnsiTheme="minorHAnsi" w:cstheme="minorHAnsi"/>
          <w:color w:val="000000"/>
        </w:rPr>
        <w:t>/output</w:t>
      </w:r>
    </w:p>
    <w:p w14:paraId="4DEB3D91" w14:textId="77777777" w:rsidR="00967813" w:rsidRPr="003F6A76" w:rsidRDefault="00967813" w:rsidP="00967813">
      <w:pPr>
        <w:pStyle w:val="Heading2"/>
        <w:rPr>
          <w:rFonts w:ascii="Calibri" w:hAnsi="Calibri"/>
        </w:rPr>
      </w:pPr>
      <w:r>
        <w:rPr>
          <w:rFonts w:ascii="Calibri" w:hAnsi="Calibri"/>
        </w:rPr>
        <w:t>Assigning Pins</w:t>
      </w:r>
      <w:r w:rsidRPr="003F6A76">
        <w:rPr>
          <w:rFonts w:ascii="Calibri" w:hAnsi="Calibri"/>
        </w:rPr>
        <w:t xml:space="preserve"> </w:t>
      </w:r>
    </w:p>
    <w:p w14:paraId="54A5C41C" w14:textId="77777777" w:rsidR="00B95212" w:rsidRPr="00E8106F" w:rsidRDefault="00E8106F" w:rsidP="00F97B99">
      <w:pPr>
        <w:numPr>
          <w:ilvl w:val="0"/>
          <w:numId w:val="2"/>
        </w:numPr>
        <w:jc w:val="both"/>
        <w:rPr>
          <w:rFonts w:ascii="Calibri" w:hAnsi="Calibri"/>
        </w:rPr>
      </w:pPr>
      <w:r>
        <w:rPr>
          <w:rFonts w:ascii="Calibri" w:hAnsi="Calibri"/>
        </w:rPr>
        <w:t xml:space="preserve">Open the Pin Planner - </w:t>
      </w:r>
      <w:r>
        <w:rPr>
          <w:rFonts w:ascii="Calibri" w:hAnsi="Calibri"/>
          <w:b/>
        </w:rPr>
        <w:t>Assignments</w:t>
      </w:r>
      <w:r w:rsidR="00967813" w:rsidRPr="003F6A76">
        <w:rPr>
          <w:rFonts w:ascii="Calibri" w:hAnsi="Calibri"/>
          <w:b/>
        </w:rPr>
        <w:t>&gt;</w:t>
      </w:r>
      <w:r>
        <w:rPr>
          <w:rFonts w:ascii="Calibri" w:hAnsi="Calibri"/>
          <w:b/>
        </w:rPr>
        <w:t>Pin Planner.</w:t>
      </w:r>
    </w:p>
    <w:p w14:paraId="7661373E" w14:textId="18F192EE" w:rsidR="00AE50B2" w:rsidRDefault="00E8106F" w:rsidP="00AE50B2">
      <w:pPr>
        <w:numPr>
          <w:ilvl w:val="0"/>
          <w:numId w:val="2"/>
        </w:numPr>
        <w:jc w:val="both"/>
        <w:rPr>
          <w:rFonts w:ascii="Calibri" w:hAnsi="Calibri"/>
        </w:rPr>
      </w:pPr>
      <w:r>
        <w:rPr>
          <w:rFonts w:ascii="Calibri" w:hAnsi="Calibri"/>
        </w:rPr>
        <w:t xml:space="preserve">Double-click in the </w:t>
      </w:r>
      <w:r w:rsidRPr="00E8106F">
        <w:rPr>
          <w:rFonts w:ascii="Calibri" w:hAnsi="Calibri"/>
          <w:i/>
        </w:rPr>
        <w:t>Location</w:t>
      </w:r>
      <w:r>
        <w:rPr>
          <w:rFonts w:ascii="Calibri" w:hAnsi="Calibri"/>
        </w:rPr>
        <w:t xml:space="preserve"> cell for input pin A.  This should bring up a drop down menu.  Select </w:t>
      </w:r>
      <w:r w:rsidRPr="00E8106F">
        <w:rPr>
          <w:rFonts w:ascii="Calibri" w:hAnsi="Calibri"/>
          <w:b/>
        </w:rPr>
        <w:t>PIN_</w:t>
      </w:r>
      <w:r w:rsidR="00941165">
        <w:rPr>
          <w:rFonts w:ascii="Calibri" w:hAnsi="Calibri"/>
          <w:b/>
        </w:rPr>
        <w:t>AB28</w:t>
      </w:r>
      <w:r w:rsidR="00AE50B2">
        <w:rPr>
          <w:rFonts w:ascii="Calibri" w:hAnsi="Calibri"/>
        </w:rPr>
        <w:t xml:space="preserve"> then press </w:t>
      </w:r>
      <w:r w:rsidR="00AE50B2" w:rsidRPr="00AE50B2">
        <w:rPr>
          <w:rFonts w:ascii="Calibri" w:hAnsi="Calibri"/>
          <w:i/>
        </w:rPr>
        <w:t>Enter</w:t>
      </w:r>
      <w:r w:rsidR="00AE50B2">
        <w:rPr>
          <w:rFonts w:ascii="Calibri" w:hAnsi="Calibri"/>
        </w:rPr>
        <w:t>.  PIN_</w:t>
      </w:r>
      <w:r w:rsidR="00941165">
        <w:rPr>
          <w:rFonts w:ascii="Calibri" w:hAnsi="Calibri"/>
        </w:rPr>
        <w:t>AB28</w:t>
      </w:r>
      <w:r w:rsidR="00AE50B2">
        <w:rPr>
          <w:rFonts w:ascii="Calibri" w:hAnsi="Calibri"/>
        </w:rPr>
        <w:t xml:space="preserve"> is connected to the toggle switch </w:t>
      </w:r>
      <w:proofErr w:type="gramStart"/>
      <w:r w:rsidR="00AE50B2">
        <w:rPr>
          <w:rFonts w:ascii="Calibri" w:hAnsi="Calibri"/>
        </w:rPr>
        <w:t>SW[</w:t>
      </w:r>
      <w:proofErr w:type="gramEnd"/>
      <w:r w:rsidR="00AE50B2">
        <w:rPr>
          <w:rFonts w:ascii="Calibri" w:hAnsi="Calibri"/>
        </w:rPr>
        <w:t>0] on the DE2</w:t>
      </w:r>
      <w:r w:rsidR="00AE5A54">
        <w:rPr>
          <w:rFonts w:ascii="Calibri" w:hAnsi="Calibri"/>
        </w:rPr>
        <w:t>-115</w:t>
      </w:r>
      <w:r w:rsidR="00AE50B2">
        <w:rPr>
          <w:rFonts w:ascii="Calibri" w:hAnsi="Calibri"/>
        </w:rPr>
        <w:t xml:space="preserve"> board.</w:t>
      </w:r>
    </w:p>
    <w:p w14:paraId="0A9133E5" w14:textId="2962A12C" w:rsidR="00595B7F" w:rsidRDefault="00AE50B2" w:rsidP="00F97B99">
      <w:pPr>
        <w:numPr>
          <w:ilvl w:val="0"/>
          <w:numId w:val="2"/>
        </w:numPr>
        <w:jc w:val="both"/>
        <w:rPr>
          <w:rFonts w:ascii="Calibri" w:hAnsi="Calibri"/>
        </w:rPr>
      </w:pPr>
      <w:r>
        <w:rPr>
          <w:rFonts w:ascii="Calibri" w:hAnsi="Calibri"/>
        </w:rPr>
        <w:t xml:space="preserve">In the same manner assign pin B to </w:t>
      </w:r>
      <w:proofErr w:type="gramStart"/>
      <w:r>
        <w:rPr>
          <w:rFonts w:ascii="Calibri" w:hAnsi="Calibri"/>
        </w:rPr>
        <w:t>SW[</w:t>
      </w:r>
      <w:proofErr w:type="gramEnd"/>
      <w:r>
        <w:rPr>
          <w:rFonts w:ascii="Calibri" w:hAnsi="Calibri"/>
        </w:rPr>
        <w:t xml:space="preserve">1] which is </w:t>
      </w:r>
      <w:r w:rsidRPr="00AE50B2">
        <w:rPr>
          <w:rFonts w:ascii="Calibri" w:hAnsi="Calibri"/>
          <w:b/>
        </w:rPr>
        <w:t>PIN_</w:t>
      </w:r>
      <w:r w:rsidR="00941165">
        <w:rPr>
          <w:rFonts w:ascii="Calibri" w:hAnsi="Calibri"/>
          <w:b/>
        </w:rPr>
        <w:t>AC28</w:t>
      </w:r>
      <w:r>
        <w:rPr>
          <w:rFonts w:ascii="Calibri" w:hAnsi="Calibri"/>
        </w:rPr>
        <w:t xml:space="preserve"> on the FPGA, and assign </w:t>
      </w:r>
      <w:r w:rsidR="00595B7F">
        <w:rPr>
          <w:rFonts w:ascii="Calibri" w:hAnsi="Calibri"/>
        </w:rPr>
        <w:t xml:space="preserve">the output pin C to the green LEDG[7] which is </w:t>
      </w:r>
      <w:r w:rsidR="00595B7F" w:rsidRPr="00595B7F">
        <w:rPr>
          <w:rFonts w:ascii="Calibri" w:hAnsi="Calibri"/>
          <w:b/>
        </w:rPr>
        <w:t>PIN_</w:t>
      </w:r>
      <w:r w:rsidR="00941165">
        <w:rPr>
          <w:rFonts w:ascii="Calibri" w:hAnsi="Calibri"/>
          <w:b/>
        </w:rPr>
        <w:t>G21</w:t>
      </w:r>
      <w:r w:rsidR="00595B7F">
        <w:rPr>
          <w:rFonts w:ascii="Calibri" w:hAnsi="Calibri"/>
        </w:rPr>
        <w:t xml:space="preserve"> on the FPGA.</w:t>
      </w:r>
    </w:p>
    <w:p w14:paraId="7F80A118" w14:textId="77777777" w:rsidR="00B95212" w:rsidRPr="00595B7F" w:rsidRDefault="00595B7F" w:rsidP="00F97B99">
      <w:pPr>
        <w:numPr>
          <w:ilvl w:val="0"/>
          <w:numId w:val="2"/>
        </w:numPr>
        <w:jc w:val="both"/>
        <w:rPr>
          <w:rFonts w:ascii="Calibri" w:hAnsi="Calibri"/>
        </w:rPr>
      </w:pPr>
      <w:r w:rsidRPr="00595B7F">
        <w:rPr>
          <w:rFonts w:ascii="Calibri" w:hAnsi="Calibri"/>
        </w:rPr>
        <w:t xml:space="preserve">Close the Pin Planner and </w:t>
      </w:r>
      <w:r w:rsidRPr="00595B7F">
        <w:rPr>
          <w:rFonts w:ascii="Calibri" w:hAnsi="Calibri"/>
          <w:b/>
        </w:rPr>
        <w:t>compile</w:t>
      </w:r>
      <w:r w:rsidRPr="00595B7F">
        <w:rPr>
          <w:rFonts w:ascii="Calibri" w:hAnsi="Calibri"/>
        </w:rPr>
        <w:t xml:space="preserve"> the circuit again.  </w:t>
      </w:r>
    </w:p>
    <w:p w14:paraId="04B10BCF" w14:textId="77777777" w:rsidR="00B95212" w:rsidRDefault="00B95212" w:rsidP="00F97B99">
      <w:pPr>
        <w:pStyle w:val="BodyText"/>
        <w:rPr>
          <w:rFonts w:ascii="Calibri" w:hAnsi="Calibri"/>
        </w:rPr>
      </w:pPr>
    </w:p>
    <w:p w14:paraId="171EC1DE" w14:textId="77777777" w:rsidR="00595B7F" w:rsidRPr="003F6A76" w:rsidRDefault="00595B7F" w:rsidP="00595B7F">
      <w:pPr>
        <w:pStyle w:val="Heading2"/>
        <w:rPr>
          <w:rFonts w:ascii="Calibri" w:hAnsi="Calibri"/>
        </w:rPr>
      </w:pPr>
      <w:r>
        <w:rPr>
          <w:rFonts w:ascii="Calibri" w:hAnsi="Calibri"/>
        </w:rPr>
        <w:t>Programming the FPGA</w:t>
      </w:r>
      <w:r w:rsidRPr="003F6A76">
        <w:rPr>
          <w:rFonts w:ascii="Calibri" w:hAnsi="Calibri"/>
        </w:rPr>
        <w:t xml:space="preserve"> </w:t>
      </w:r>
    </w:p>
    <w:p w14:paraId="120027EF" w14:textId="77777777" w:rsidR="00595B7F" w:rsidRPr="00595B7F" w:rsidRDefault="00595B7F" w:rsidP="00595B7F">
      <w:pPr>
        <w:numPr>
          <w:ilvl w:val="0"/>
          <w:numId w:val="2"/>
        </w:numPr>
        <w:jc w:val="both"/>
        <w:rPr>
          <w:rFonts w:ascii="Calibri" w:hAnsi="Calibri"/>
        </w:rPr>
      </w:pPr>
      <w:r>
        <w:rPr>
          <w:rFonts w:ascii="Calibri" w:hAnsi="Calibri"/>
        </w:rPr>
        <w:t xml:space="preserve">Open the Programmer – </w:t>
      </w:r>
      <w:r>
        <w:rPr>
          <w:rFonts w:ascii="Calibri" w:hAnsi="Calibri"/>
          <w:b/>
        </w:rPr>
        <w:t>Tools</w:t>
      </w:r>
      <w:r w:rsidRPr="003F6A76">
        <w:rPr>
          <w:rFonts w:ascii="Calibri" w:hAnsi="Calibri"/>
          <w:b/>
        </w:rPr>
        <w:t>&gt;</w:t>
      </w:r>
      <w:r>
        <w:rPr>
          <w:rFonts w:ascii="Calibri" w:hAnsi="Calibri"/>
          <w:b/>
        </w:rPr>
        <w:t>Programmer.</w:t>
      </w:r>
    </w:p>
    <w:p w14:paraId="2B08BDD6" w14:textId="77777777" w:rsidR="00595B7F" w:rsidRDefault="00CF6BC2" w:rsidP="00595B7F">
      <w:pPr>
        <w:numPr>
          <w:ilvl w:val="0"/>
          <w:numId w:val="2"/>
        </w:numPr>
        <w:jc w:val="both"/>
        <w:rPr>
          <w:rFonts w:ascii="Calibri" w:hAnsi="Calibri"/>
        </w:rPr>
      </w:pPr>
      <w:r>
        <w:rPr>
          <w:rFonts w:ascii="Calibri" w:hAnsi="Calibri"/>
        </w:rPr>
        <w:t xml:space="preserve">Click the </w:t>
      </w:r>
      <w:r w:rsidRPr="00605426">
        <w:rPr>
          <w:rFonts w:ascii="Calibri" w:hAnsi="Calibri"/>
          <w:b/>
          <w:bCs/>
          <w:i/>
        </w:rPr>
        <w:t>Hardware Setup…</w:t>
      </w:r>
      <w:r>
        <w:rPr>
          <w:rFonts w:ascii="Calibri" w:hAnsi="Calibri"/>
          <w:i/>
        </w:rPr>
        <w:t xml:space="preserve"> </w:t>
      </w:r>
      <w:r>
        <w:rPr>
          <w:rFonts w:ascii="Calibri" w:hAnsi="Calibri"/>
        </w:rPr>
        <w:t xml:space="preserve">button.  </w:t>
      </w:r>
    </w:p>
    <w:p w14:paraId="0967958F" w14:textId="1CC3052F" w:rsidR="00CF6BC2" w:rsidRDefault="00CF6BC2" w:rsidP="00EB7F00">
      <w:pPr>
        <w:numPr>
          <w:ilvl w:val="0"/>
          <w:numId w:val="2"/>
        </w:numPr>
        <w:jc w:val="both"/>
        <w:rPr>
          <w:rFonts w:ascii="Calibri" w:hAnsi="Calibri"/>
        </w:rPr>
      </w:pPr>
      <w:r>
        <w:rPr>
          <w:rFonts w:ascii="Calibri" w:hAnsi="Calibri"/>
        </w:rPr>
        <w:t xml:space="preserve">Under </w:t>
      </w:r>
      <w:r w:rsidR="006D38A8" w:rsidRPr="006D38A8">
        <w:rPr>
          <w:rFonts w:ascii="Calibri" w:hAnsi="Calibri"/>
          <w:b/>
        </w:rPr>
        <w:t>C</w:t>
      </w:r>
      <w:r w:rsidR="006D38A8" w:rsidRPr="00EB7F00">
        <w:rPr>
          <w:rFonts w:ascii="Calibri" w:hAnsi="Calibri"/>
          <w:b/>
          <w:bCs/>
          <w:i/>
        </w:rPr>
        <w:t>urrently</w:t>
      </w:r>
      <w:r w:rsidRPr="00EB7F00">
        <w:rPr>
          <w:rFonts w:ascii="Calibri" w:hAnsi="Calibri"/>
          <w:b/>
          <w:bCs/>
          <w:i/>
        </w:rPr>
        <w:t xml:space="preserve"> selected hardware</w:t>
      </w:r>
      <w:r>
        <w:rPr>
          <w:rFonts w:ascii="Calibri" w:hAnsi="Calibri"/>
          <w:i/>
        </w:rPr>
        <w:t xml:space="preserve">: </w:t>
      </w:r>
      <w:r>
        <w:rPr>
          <w:rFonts w:ascii="Calibri" w:hAnsi="Calibri"/>
        </w:rPr>
        <w:t xml:space="preserve">select </w:t>
      </w:r>
      <w:r w:rsidR="00EB7F00">
        <w:rPr>
          <w:rFonts w:ascii="Calibri" w:hAnsi="Calibri"/>
          <w:b/>
        </w:rPr>
        <w:t>USB-Blaster [</w:t>
      </w:r>
      <w:r w:rsidR="000F7ABE">
        <w:rPr>
          <w:rFonts w:ascii="Calibri" w:hAnsi="Calibri"/>
          <w:b/>
        </w:rPr>
        <w:t>USB-0</w:t>
      </w:r>
      <w:r w:rsidRPr="00CF6BC2">
        <w:rPr>
          <w:rFonts w:ascii="Calibri" w:hAnsi="Calibri"/>
          <w:b/>
        </w:rPr>
        <w:t>]</w:t>
      </w:r>
      <w:r>
        <w:rPr>
          <w:rFonts w:ascii="Calibri" w:hAnsi="Calibri"/>
        </w:rPr>
        <w:t xml:space="preserve"> and click </w:t>
      </w:r>
      <w:r w:rsidRPr="00CF6BC2">
        <w:rPr>
          <w:rFonts w:ascii="Calibri" w:hAnsi="Calibri"/>
          <w:i/>
        </w:rPr>
        <w:t>Close</w:t>
      </w:r>
      <w:r>
        <w:rPr>
          <w:rFonts w:ascii="Calibri" w:hAnsi="Calibri"/>
        </w:rPr>
        <w:t>.</w:t>
      </w:r>
    </w:p>
    <w:p w14:paraId="65E1481E" w14:textId="77777777" w:rsidR="00FE08E7" w:rsidRDefault="00FE08E7" w:rsidP="00CF6BC2">
      <w:pPr>
        <w:numPr>
          <w:ilvl w:val="0"/>
          <w:numId w:val="2"/>
        </w:numPr>
        <w:jc w:val="both"/>
        <w:rPr>
          <w:rFonts w:ascii="Calibri" w:hAnsi="Calibri"/>
        </w:rPr>
      </w:pPr>
      <w:r>
        <w:rPr>
          <w:rFonts w:ascii="Calibri" w:hAnsi="Calibri"/>
        </w:rPr>
        <w:t xml:space="preserve">If your window looks like the one below click on the </w:t>
      </w:r>
      <w:r w:rsidRPr="00033897">
        <w:rPr>
          <w:rFonts w:ascii="Calibri" w:hAnsi="Calibri"/>
          <w:b/>
          <w:bCs/>
          <w:i/>
        </w:rPr>
        <w:t>Start</w:t>
      </w:r>
      <w:r>
        <w:rPr>
          <w:rFonts w:ascii="Calibri" w:hAnsi="Calibri"/>
        </w:rPr>
        <w:t xml:space="preserve"> button.</w:t>
      </w:r>
    </w:p>
    <w:p w14:paraId="0E989772" w14:textId="77777777" w:rsidR="00FE08E7" w:rsidRDefault="00FE08E7" w:rsidP="00FE08E7">
      <w:pPr>
        <w:jc w:val="both"/>
        <w:rPr>
          <w:rFonts w:ascii="Calibri" w:hAnsi="Calibri"/>
        </w:rPr>
      </w:pPr>
    </w:p>
    <w:p w14:paraId="0EF69D26" w14:textId="77777777" w:rsidR="00FE08E7" w:rsidRDefault="00FE08E7" w:rsidP="00FE08E7">
      <w:pPr>
        <w:jc w:val="center"/>
        <w:rPr>
          <w:rFonts w:ascii="Calibri" w:hAnsi="Calibri"/>
        </w:rPr>
      </w:pPr>
      <w:r>
        <w:rPr>
          <w:rFonts w:ascii="Calibri" w:hAnsi="Calibri"/>
          <w:noProof/>
        </w:rPr>
        <w:drawing>
          <wp:inline distT="0" distB="0" distL="0" distR="0" wp14:anchorId="799640F8" wp14:editId="0BDE7F71">
            <wp:extent cx="3787722" cy="2765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pic1.jpg"/>
                    <pic:cNvPicPr/>
                  </pic:nvPicPr>
                  <pic:blipFill>
                    <a:blip r:embed="rId10">
                      <a:extLst>
                        <a:ext uri="{28A0092B-C50C-407E-A947-70E740481C1C}">
                          <a14:useLocalDpi xmlns:a14="http://schemas.microsoft.com/office/drawing/2010/main" val="0"/>
                        </a:ext>
                      </a:extLst>
                    </a:blip>
                    <a:stretch>
                      <a:fillRect/>
                    </a:stretch>
                  </pic:blipFill>
                  <pic:spPr>
                    <a:xfrm>
                      <a:off x="0" y="0"/>
                      <a:ext cx="3787722" cy="2765270"/>
                    </a:xfrm>
                    <a:prstGeom prst="rect">
                      <a:avLst/>
                    </a:prstGeom>
                  </pic:spPr>
                </pic:pic>
              </a:graphicData>
            </a:graphic>
          </wp:inline>
        </w:drawing>
      </w:r>
    </w:p>
    <w:p w14:paraId="25F77F24" w14:textId="77777777" w:rsidR="00FE08E7" w:rsidRDefault="00FE08E7" w:rsidP="00FE08E7">
      <w:pPr>
        <w:jc w:val="center"/>
        <w:rPr>
          <w:rFonts w:ascii="Calibri" w:hAnsi="Calibri"/>
        </w:rPr>
      </w:pPr>
    </w:p>
    <w:p w14:paraId="22D554BB" w14:textId="2A4ED4DC" w:rsidR="009A5C4C" w:rsidRPr="003F6A76" w:rsidRDefault="00432D3A" w:rsidP="00FE08E7">
      <w:pPr>
        <w:pStyle w:val="BodyText"/>
        <w:rPr>
          <w:rFonts w:ascii="Calibri" w:hAnsi="Calibri"/>
        </w:rPr>
      </w:pPr>
      <w:r>
        <w:rPr>
          <w:rFonts w:ascii="Calibri" w:hAnsi="Calibri"/>
        </w:rPr>
        <w:t xml:space="preserve">When the green LOAD LED (adjacent to the blue POWER LED) extinguishes, the FPGA will be </w:t>
      </w:r>
      <w:r w:rsidR="00440354">
        <w:rPr>
          <w:rFonts w:ascii="Calibri" w:hAnsi="Calibri"/>
        </w:rPr>
        <w:t xml:space="preserve">programmed with your digital circuit.  </w:t>
      </w:r>
      <w:r w:rsidR="009A5C4C" w:rsidRPr="003F6A76">
        <w:rPr>
          <w:rFonts w:ascii="Calibri" w:hAnsi="Calibri"/>
        </w:rPr>
        <w:t xml:space="preserve">You </w:t>
      </w:r>
      <w:r w:rsidR="00FE08E7">
        <w:rPr>
          <w:rFonts w:ascii="Calibri" w:hAnsi="Calibri"/>
        </w:rPr>
        <w:t xml:space="preserve">may </w:t>
      </w:r>
      <w:r w:rsidR="009A5C4C" w:rsidRPr="003F6A76">
        <w:rPr>
          <w:rFonts w:ascii="Calibri" w:hAnsi="Calibri"/>
        </w:rPr>
        <w:t xml:space="preserve">now test the behavior of </w:t>
      </w:r>
      <w:r w:rsidR="00440354">
        <w:rPr>
          <w:rFonts w:ascii="Calibri" w:hAnsi="Calibri"/>
        </w:rPr>
        <w:t>your</w:t>
      </w:r>
      <w:r w:rsidR="009A5C4C" w:rsidRPr="003F6A76">
        <w:rPr>
          <w:rFonts w:ascii="Calibri" w:hAnsi="Calibri"/>
        </w:rPr>
        <w:t xml:space="preserve"> circuit.  The Answer Sheet has a</w:t>
      </w:r>
      <w:r w:rsidR="00FE08E7">
        <w:rPr>
          <w:rFonts w:ascii="Calibri" w:hAnsi="Calibri"/>
        </w:rPr>
        <w:t xml:space="preserve"> Truth Table for this circuit.  Toggle the switches (inputs) and observe the LED (output).  R</w:t>
      </w:r>
      <w:r w:rsidR="009A5C4C" w:rsidRPr="003F6A76">
        <w:rPr>
          <w:rFonts w:ascii="Calibri" w:hAnsi="Calibri"/>
        </w:rPr>
        <w:t>ecord the results for the circuit’s output on the right column of the Truth Table.  When you are done, review your results with the TA, and have the TA sign his</w:t>
      </w:r>
      <w:r w:rsidR="00823054">
        <w:rPr>
          <w:rFonts w:ascii="Calibri" w:hAnsi="Calibri"/>
        </w:rPr>
        <w:t>/her</w:t>
      </w:r>
      <w:r w:rsidR="009A5C4C" w:rsidRPr="003F6A76">
        <w:rPr>
          <w:rFonts w:ascii="Calibri" w:hAnsi="Calibri"/>
        </w:rPr>
        <w:t xml:space="preserve"> initials on your sheet.  </w:t>
      </w:r>
      <w:r w:rsidR="00FE08E7">
        <w:rPr>
          <w:rFonts w:ascii="Calibri" w:hAnsi="Calibri"/>
        </w:rPr>
        <w:t>Finally,</w:t>
      </w:r>
      <w:r w:rsidR="009A5C4C" w:rsidRPr="003F6A76">
        <w:rPr>
          <w:rFonts w:ascii="Calibri" w:hAnsi="Calibri"/>
        </w:rPr>
        <w:t xml:space="preserve"> close the lab1step1 </w:t>
      </w:r>
      <w:r w:rsidR="002F182B">
        <w:rPr>
          <w:rFonts w:ascii="Calibri" w:hAnsi="Calibri"/>
        </w:rPr>
        <w:t>project</w:t>
      </w:r>
      <w:r w:rsidR="009A5C4C" w:rsidRPr="003F6A76">
        <w:rPr>
          <w:rFonts w:ascii="Calibri" w:hAnsi="Calibri"/>
        </w:rPr>
        <w:t>.</w:t>
      </w:r>
    </w:p>
    <w:p w14:paraId="6D205CCD" w14:textId="77777777" w:rsidR="00FD00AB" w:rsidRPr="003F6A76" w:rsidRDefault="00FD00AB" w:rsidP="003F6A76">
      <w:pPr>
        <w:jc w:val="both"/>
        <w:rPr>
          <w:rFonts w:ascii="Calibri" w:hAnsi="Calibri"/>
          <w:b/>
          <w:sz w:val="28"/>
        </w:rPr>
      </w:pPr>
    </w:p>
    <w:p w14:paraId="0D9520A2" w14:textId="77777777" w:rsidR="00C8452B" w:rsidRDefault="00C8452B" w:rsidP="003F6A76">
      <w:pPr>
        <w:jc w:val="both"/>
        <w:rPr>
          <w:rFonts w:ascii="Calibri" w:hAnsi="Calibri"/>
          <w:b/>
          <w:sz w:val="28"/>
        </w:rPr>
      </w:pPr>
    </w:p>
    <w:p w14:paraId="2D119994" w14:textId="77777777" w:rsidR="00C8452B" w:rsidRDefault="00C8452B" w:rsidP="003F6A76">
      <w:pPr>
        <w:jc w:val="both"/>
        <w:rPr>
          <w:rFonts w:ascii="Calibri" w:hAnsi="Calibri"/>
          <w:b/>
          <w:sz w:val="28"/>
        </w:rPr>
      </w:pPr>
    </w:p>
    <w:p w14:paraId="173D9B7C" w14:textId="77777777" w:rsidR="009A5C4C" w:rsidRPr="003F6A76" w:rsidRDefault="003F6A76" w:rsidP="003F6A76">
      <w:pPr>
        <w:jc w:val="both"/>
        <w:rPr>
          <w:rFonts w:ascii="Calibri" w:hAnsi="Calibri"/>
          <w:b/>
          <w:sz w:val="28"/>
        </w:rPr>
      </w:pPr>
      <w:r w:rsidRPr="003F6A76">
        <w:rPr>
          <w:rFonts w:ascii="Calibri" w:hAnsi="Calibri"/>
          <w:b/>
          <w:sz w:val="28"/>
        </w:rPr>
        <w:t>4</w:t>
      </w:r>
      <w:r w:rsidR="009A5C4C" w:rsidRPr="003F6A76">
        <w:rPr>
          <w:rFonts w:ascii="Calibri" w:hAnsi="Calibri"/>
          <w:b/>
          <w:sz w:val="28"/>
        </w:rPr>
        <w:t>.</w:t>
      </w:r>
      <w:r w:rsidRPr="003F6A76">
        <w:rPr>
          <w:rFonts w:ascii="Calibri" w:hAnsi="Calibri"/>
          <w:b/>
          <w:sz w:val="28"/>
        </w:rPr>
        <w:t>0</w:t>
      </w:r>
      <w:r w:rsidR="009A5C4C" w:rsidRPr="003F6A76">
        <w:rPr>
          <w:rFonts w:ascii="Calibri" w:hAnsi="Calibri"/>
          <w:b/>
          <w:sz w:val="28"/>
        </w:rPr>
        <w:t xml:space="preserve"> Multi-level Circuits</w:t>
      </w:r>
    </w:p>
    <w:p w14:paraId="318299EC" w14:textId="77777777" w:rsidR="009A5C4C" w:rsidRPr="003F6A76" w:rsidRDefault="009A5C4C" w:rsidP="003F6A76">
      <w:pPr>
        <w:pStyle w:val="Footer"/>
        <w:tabs>
          <w:tab w:val="clear" w:pos="4320"/>
          <w:tab w:val="clear" w:pos="8640"/>
        </w:tabs>
        <w:rPr>
          <w:rFonts w:ascii="Calibri" w:hAnsi="Calibri"/>
        </w:rPr>
      </w:pPr>
      <w:r w:rsidRPr="003F6A76">
        <w:rPr>
          <w:rFonts w:ascii="Calibri" w:hAnsi="Calibri"/>
        </w:rPr>
        <w:t xml:space="preserve">We will now look at a more complex circuit. Open the </w:t>
      </w:r>
      <w:r w:rsidRPr="003F6A76">
        <w:rPr>
          <w:rFonts w:ascii="Calibri" w:hAnsi="Calibri"/>
          <w:i/>
        </w:rPr>
        <w:t>(*.</w:t>
      </w:r>
      <w:proofErr w:type="spellStart"/>
      <w:r w:rsidRPr="003F6A76">
        <w:rPr>
          <w:rFonts w:ascii="Calibri" w:hAnsi="Calibri"/>
          <w:i/>
        </w:rPr>
        <w:t>qpf</w:t>
      </w:r>
      <w:proofErr w:type="spellEnd"/>
      <w:r w:rsidRPr="003F6A76">
        <w:rPr>
          <w:rFonts w:ascii="Calibri" w:hAnsi="Calibri"/>
          <w:i/>
        </w:rPr>
        <w:t>)</w:t>
      </w:r>
      <w:r w:rsidRPr="003F6A76">
        <w:rPr>
          <w:rFonts w:ascii="Calibri" w:hAnsi="Calibri"/>
        </w:rPr>
        <w:t xml:space="preserve"> files and follow the instructions.  Read the previously outlined steps for opening a file if you are not sure how.  </w:t>
      </w:r>
    </w:p>
    <w:p w14:paraId="7A57BD36" w14:textId="77777777" w:rsidR="009A5C4C" w:rsidRPr="003F6A76" w:rsidRDefault="009A5C4C" w:rsidP="003F6A76">
      <w:pPr>
        <w:pStyle w:val="Footer"/>
        <w:tabs>
          <w:tab w:val="clear" w:pos="4320"/>
          <w:tab w:val="clear" w:pos="8640"/>
        </w:tabs>
        <w:rPr>
          <w:rFonts w:ascii="Calibri" w:hAnsi="Calibri"/>
        </w:rPr>
      </w:pPr>
    </w:p>
    <w:p w14:paraId="1302AF97" w14:textId="77777777" w:rsidR="009A5C4C" w:rsidRPr="003F6A76" w:rsidRDefault="009A5C4C" w:rsidP="003F6A76">
      <w:pPr>
        <w:pStyle w:val="Footer"/>
        <w:tabs>
          <w:tab w:val="clear" w:pos="4320"/>
          <w:tab w:val="clear" w:pos="8640"/>
        </w:tabs>
        <w:rPr>
          <w:rFonts w:ascii="Calibri" w:hAnsi="Calibri"/>
          <w:b/>
        </w:rPr>
      </w:pPr>
      <w:r w:rsidRPr="003F6A76">
        <w:rPr>
          <w:rFonts w:ascii="Calibri" w:hAnsi="Calibri"/>
          <w:b/>
        </w:rPr>
        <w:t>Circuit 1</w:t>
      </w:r>
    </w:p>
    <w:p w14:paraId="6916E7C7" w14:textId="065985EA" w:rsidR="009A5C4C" w:rsidRPr="003F6A76" w:rsidRDefault="009A5C4C" w:rsidP="00861197">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lab1step2.qpf</w:t>
      </w:r>
      <w:r w:rsidRPr="003F6A76">
        <w:rPr>
          <w:rFonts w:ascii="Calibri" w:hAnsi="Calibri"/>
        </w:rPr>
        <w:t xml:space="preserve"> file.  Even though this circuit is larger, its behavior can still be shown on a Truth Table.  The circuit has multiple logic gates, a single output, and three inputs.  </w:t>
      </w:r>
      <w:r w:rsidRPr="00955EAB">
        <w:rPr>
          <w:rFonts w:ascii="Calibri" w:hAnsi="Calibri"/>
        </w:rPr>
        <w:t>You do not have to add anything to this circuit.</w:t>
      </w:r>
      <w:r w:rsidRPr="003F6A76">
        <w:rPr>
          <w:rFonts w:ascii="Calibri" w:hAnsi="Calibri"/>
        </w:rPr>
        <w:t xml:space="preserve"> </w:t>
      </w:r>
      <w:r w:rsidR="009E5E0D">
        <w:rPr>
          <w:rFonts w:ascii="Calibri" w:hAnsi="Calibri"/>
        </w:rPr>
        <w:t xml:space="preserve">Notice that pin W is assigned to </w:t>
      </w:r>
      <w:proofErr w:type="gramStart"/>
      <w:r w:rsidR="009E5E0D">
        <w:rPr>
          <w:rFonts w:ascii="Calibri" w:hAnsi="Calibri"/>
        </w:rPr>
        <w:t>SW[</w:t>
      </w:r>
      <w:proofErr w:type="gramEnd"/>
      <w:r w:rsidR="009E5E0D">
        <w:rPr>
          <w:rFonts w:ascii="Calibri" w:hAnsi="Calibri"/>
        </w:rPr>
        <w:t xml:space="preserve">2] which is </w:t>
      </w:r>
      <w:r w:rsidR="009E5E0D" w:rsidRPr="00AE50B2">
        <w:rPr>
          <w:rFonts w:ascii="Calibri" w:hAnsi="Calibri"/>
          <w:b/>
        </w:rPr>
        <w:t>PIN_</w:t>
      </w:r>
      <w:r w:rsidR="00FD6705">
        <w:rPr>
          <w:rFonts w:ascii="Calibri" w:hAnsi="Calibri"/>
          <w:b/>
        </w:rPr>
        <w:t>AC27</w:t>
      </w:r>
      <w:r w:rsidR="009E5E0D">
        <w:rPr>
          <w:rFonts w:ascii="Calibri" w:hAnsi="Calibri"/>
          <w:b/>
        </w:rPr>
        <w:t xml:space="preserve"> </w:t>
      </w:r>
      <w:r w:rsidR="009E5E0D">
        <w:rPr>
          <w:rFonts w:ascii="Calibri" w:hAnsi="Calibri"/>
        </w:rPr>
        <w:t>on the FPGA</w:t>
      </w:r>
      <w:r w:rsidR="009E5E0D" w:rsidRPr="009E5E0D">
        <w:rPr>
          <w:rFonts w:ascii="Calibri" w:hAnsi="Calibri"/>
        </w:rPr>
        <w:t>.</w:t>
      </w:r>
    </w:p>
    <w:p w14:paraId="2EC6B8C7" w14:textId="77777777" w:rsidR="009A5C4C" w:rsidRPr="003F6A76" w:rsidRDefault="00DC157E" w:rsidP="003F6A76">
      <w:pPr>
        <w:numPr>
          <w:ilvl w:val="1"/>
          <w:numId w:val="7"/>
        </w:numPr>
        <w:tabs>
          <w:tab w:val="clear" w:pos="1440"/>
          <w:tab w:val="num" w:pos="720"/>
        </w:tabs>
        <w:ind w:left="720"/>
        <w:jc w:val="both"/>
        <w:rPr>
          <w:rFonts w:ascii="Calibri" w:hAnsi="Calibri"/>
        </w:rPr>
      </w:pPr>
      <w:r>
        <w:rPr>
          <w:rFonts w:ascii="Calibri" w:hAnsi="Calibri"/>
        </w:rPr>
        <w:t>C</w:t>
      </w:r>
      <w:r w:rsidR="00955EAB">
        <w:rPr>
          <w:rFonts w:ascii="Calibri" w:hAnsi="Calibri"/>
        </w:rPr>
        <w:t xml:space="preserve">ompile the design </w:t>
      </w:r>
      <w:r>
        <w:rPr>
          <w:rFonts w:ascii="Calibri" w:hAnsi="Calibri"/>
        </w:rPr>
        <w:t xml:space="preserve">and </w:t>
      </w:r>
      <w:r w:rsidR="00955EAB">
        <w:rPr>
          <w:rFonts w:ascii="Calibri" w:hAnsi="Calibri"/>
        </w:rPr>
        <w:t>then p</w:t>
      </w:r>
      <w:r w:rsidR="00D3793C">
        <w:rPr>
          <w:rFonts w:ascii="Calibri" w:hAnsi="Calibri"/>
        </w:rPr>
        <w:t xml:space="preserve">rogram the FPGA with </w:t>
      </w:r>
      <w:r w:rsidR="009A5C4C" w:rsidRPr="003F6A76">
        <w:rPr>
          <w:rFonts w:ascii="Calibri" w:hAnsi="Calibri"/>
        </w:rPr>
        <w:t xml:space="preserve">the </w:t>
      </w:r>
      <w:r w:rsidR="00D3793C">
        <w:rPr>
          <w:rFonts w:ascii="Calibri" w:hAnsi="Calibri"/>
        </w:rPr>
        <w:t>new circuit</w:t>
      </w:r>
      <w:r>
        <w:rPr>
          <w:rFonts w:ascii="Calibri" w:hAnsi="Calibri"/>
        </w:rPr>
        <w:t>.  R</w:t>
      </w:r>
      <w:r w:rsidR="009A5C4C" w:rsidRPr="003F6A76">
        <w:rPr>
          <w:rFonts w:ascii="Calibri" w:hAnsi="Calibri"/>
        </w:rPr>
        <w:t xml:space="preserve">ecord the circuit’s behavior on your answer sheet. </w:t>
      </w:r>
    </w:p>
    <w:p w14:paraId="18AB6AF5" w14:textId="77777777" w:rsidR="009A5C4C" w:rsidRPr="003F6A76" w:rsidRDefault="009A5C4C" w:rsidP="003F6A76">
      <w:pPr>
        <w:ind w:left="360"/>
        <w:jc w:val="both"/>
        <w:rPr>
          <w:rFonts w:ascii="Calibri" w:hAnsi="Calibri"/>
        </w:rPr>
      </w:pPr>
    </w:p>
    <w:p w14:paraId="0333097B" w14:textId="77777777" w:rsidR="009A5C4C" w:rsidRPr="003F6A76" w:rsidRDefault="009A5C4C" w:rsidP="00081E9A">
      <w:pPr>
        <w:ind w:left="360"/>
        <w:jc w:val="both"/>
        <w:rPr>
          <w:rFonts w:ascii="Calibri" w:hAnsi="Calibri"/>
        </w:rPr>
      </w:pPr>
      <w:r w:rsidRPr="003F6A76">
        <w:rPr>
          <w:rFonts w:ascii="Calibri" w:hAnsi="Calibri"/>
        </w:rPr>
        <w:t xml:space="preserve">You can discuss the results with </w:t>
      </w:r>
      <w:r w:rsidR="00081E9A">
        <w:rPr>
          <w:rFonts w:ascii="Calibri" w:hAnsi="Calibri"/>
        </w:rPr>
        <w:t>your</w:t>
      </w:r>
      <w:r w:rsidRPr="003F6A76">
        <w:rPr>
          <w:rFonts w:ascii="Calibri" w:hAnsi="Calibri"/>
        </w:rPr>
        <w:t xml:space="preserve"> TA.  When you are done, have the TA mark his/her initials next to your answers.</w:t>
      </w:r>
    </w:p>
    <w:p w14:paraId="57FF6A4E" w14:textId="77777777" w:rsidR="003469D4" w:rsidRDefault="003469D4" w:rsidP="003F6A76">
      <w:pPr>
        <w:jc w:val="both"/>
        <w:rPr>
          <w:rFonts w:ascii="Calibri" w:hAnsi="Calibri"/>
          <w:b/>
        </w:rPr>
      </w:pPr>
    </w:p>
    <w:p w14:paraId="7C9E1C22" w14:textId="77777777" w:rsidR="009A5C4C" w:rsidRPr="003F6A76" w:rsidRDefault="009A5C4C" w:rsidP="003F6A76">
      <w:pPr>
        <w:jc w:val="both"/>
        <w:rPr>
          <w:rFonts w:ascii="Calibri" w:hAnsi="Calibri"/>
          <w:b/>
        </w:rPr>
      </w:pPr>
      <w:r w:rsidRPr="003F6A76">
        <w:rPr>
          <w:rFonts w:ascii="Calibri" w:hAnsi="Calibri"/>
          <w:b/>
        </w:rPr>
        <w:t>Circuit 2</w:t>
      </w:r>
    </w:p>
    <w:p w14:paraId="58AA477A" w14:textId="2A26C3FB"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lab1step3.qpf</w:t>
      </w:r>
      <w:r w:rsidRPr="003F6A76">
        <w:rPr>
          <w:rFonts w:ascii="Calibri" w:hAnsi="Calibri"/>
        </w:rPr>
        <w:t xml:space="preserve"> in </w:t>
      </w:r>
      <w:proofErr w:type="spellStart"/>
      <w:r w:rsidRPr="003F6A76">
        <w:rPr>
          <w:rFonts w:ascii="Calibri" w:hAnsi="Calibri"/>
        </w:rPr>
        <w:t>Quartus</w:t>
      </w:r>
      <w:proofErr w:type="spellEnd"/>
      <w:r w:rsidRPr="003F6A76">
        <w:rPr>
          <w:rFonts w:ascii="Calibri" w:hAnsi="Calibri"/>
        </w:rPr>
        <w:t xml:space="preserve"> </w:t>
      </w:r>
      <w:r w:rsidR="00356D51">
        <w:rPr>
          <w:rFonts w:ascii="Calibri" w:hAnsi="Calibri"/>
        </w:rPr>
        <w:t>Prime</w:t>
      </w:r>
      <w:r w:rsidRPr="003F6A76">
        <w:rPr>
          <w:rFonts w:ascii="Calibri" w:hAnsi="Calibri"/>
        </w:rPr>
        <w:t xml:space="preserve">.  Notice that the Truth Table on the answer sheet for this circuit is blank. </w:t>
      </w:r>
    </w:p>
    <w:p w14:paraId="1784E85E"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You need to fill in all possible input and output combinations in the Truth Table.  </w:t>
      </w:r>
    </w:p>
    <w:p w14:paraId="60D317D7" w14:textId="58585682"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Use the </w:t>
      </w:r>
      <w:r w:rsidR="00D3793C">
        <w:rPr>
          <w:rFonts w:ascii="Calibri" w:hAnsi="Calibri"/>
        </w:rPr>
        <w:t>DE2</w:t>
      </w:r>
      <w:r w:rsidR="00AE5A54">
        <w:rPr>
          <w:rFonts w:ascii="Calibri" w:hAnsi="Calibri"/>
        </w:rPr>
        <w:t>-115</w:t>
      </w:r>
      <w:r w:rsidR="00D3793C">
        <w:rPr>
          <w:rFonts w:ascii="Calibri" w:hAnsi="Calibri"/>
        </w:rPr>
        <w:t xml:space="preserve"> board t</w:t>
      </w:r>
      <w:r w:rsidRPr="003F6A76">
        <w:rPr>
          <w:rFonts w:ascii="Calibri" w:hAnsi="Calibri"/>
        </w:rPr>
        <w:t>o toggle the inputs on the gates to determine how the input combinations affect the output.</w:t>
      </w:r>
    </w:p>
    <w:p w14:paraId="1D468E11"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Record each input combination and resulting output.  </w:t>
      </w:r>
    </w:p>
    <w:p w14:paraId="36C4D86D" w14:textId="77777777" w:rsidR="009A5C4C" w:rsidRPr="003F6A76" w:rsidRDefault="009A5C4C" w:rsidP="003F6A76">
      <w:pPr>
        <w:ind w:left="360"/>
        <w:jc w:val="both"/>
        <w:rPr>
          <w:rFonts w:ascii="Calibri" w:hAnsi="Calibri"/>
        </w:rPr>
      </w:pPr>
    </w:p>
    <w:p w14:paraId="38AF948E" w14:textId="77777777" w:rsidR="009A5C4C" w:rsidRPr="003F6A76" w:rsidRDefault="009A5C4C" w:rsidP="00081E9A">
      <w:pPr>
        <w:ind w:left="360"/>
        <w:jc w:val="both"/>
        <w:rPr>
          <w:rFonts w:ascii="Calibri" w:hAnsi="Calibri"/>
        </w:rPr>
      </w:pPr>
      <w:r w:rsidRPr="003F6A76">
        <w:rPr>
          <w:rFonts w:ascii="Calibri" w:hAnsi="Calibri"/>
        </w:rPr>
        <w:t>You can discuss the results with your TA.  When you are done, have the TA mark his/her initials next to your answers.</w:t>
      </w:r>
    </w:p>
    <w:p w14:paraId="42E2E5F3" w14:textId="77777777" w:rsidR="009A5C4C" w:rsidRPr="003F6A76" w:rsidRDefault="009A5C4C" w:rsidP="003F6A76">
      <w:pPr>
        <w:pStyle w:val="Heading1"/>
        <w:rPr>
          <w:rFonts w:ascii="Calibri" w:hAnsi="Calibri"/>
          <w:snapToGrid w:val="0"/>
        </w:rPr>
      </w:pPr>
    </w:p>
    <w:p w14:paraId="159C775E" w14:textId="77777777" w:rsidR="009A5C4C" w:rsidRPr="003F6A76" w:rsidRDefault="003F6A76" w:rsidP="003F6A76">
      <w:pPr>
        <w:pStyle w:val="Heading1"/>
        <w:rPr>
          <w:rFonts w:ascii="Calibri" w:hAnsi="Calibri"/>
          <w:snapToGrid w:val="0"/>
        </w:rPr>
      </w:pPr>
      <w:r w:rsidRPr="003F6A76">
        <w:rPr>
          <w:rFonts w:ascii="Calibri" w:hAnsi="Calibri"/>
          <w:snapToGrid w:val="0"/>
        </w:rPr>
        <w:t>5</w:t>
      </w:r>
      <w:r w:rsidR="009A5C4C" w:rsidRPr="003F6A76">
        <w:rPr>
          <w:rFonts w:ascii="Calibri" w:hAnsi="Calibri"/>
          <w:snapToGrid w:val="0"/>
        </w:rPr>
        <w:t>.</w:t>
      </w:r>
      <w:r w:rsidRPr="003F6A76">
        <w:rPr>
          <w:rFonts w:ascii="Calibri" w:hAnsi="Calibri"/>
          <w:snapToGrid w:val="0"/>
        </w:rPr>
        <w:t>0</w:t>
      </w:r>
      <w:r w:rsidR="009A5C4C" w:rsidRPr="003F6A76">
        <w:rPr>
          <w:rFonts w:ascii="Calibri" w:hAnsi="Calibri"/>
          <w:snapToGrid w:val="0"/>
        </w:rPr>
        <w:t xml:space="preserve"> Complete</w:t>
      </w:r>
    </w:p>
    <w:p w14:paraId="2E9C0DB1" w14:textId="1EF842B3" w:rsidR="003A7228" w:rsidRPr="003F6A76" w:rsidRDefault="003A7228" w:rsidP="003A7228">
      <w:pPr>
        <w:widowControl w:val="0"/>
        <w:jc w:val="both"/>
        <w:rPr>
          <w:rFonts w:ascii="Calibri" w:hAnsi="Calibri"/>
        </w:rPr>
      </w:pPr>
      <w:r w:rsidRPr="003F6A76">
        <w:rPr>
          <w:rFonts w:ascii="Calibri" w:hAnsi="Calibri"/>
          <w:snapToGrid w:val="0"/>
        </w:rPr>
        <w:t xml:space="preserve">You are done with this lab.  </w:t>
      </w:r>
      <w:r w:rsidR="00E56956">
        <w:rPr>
          <w:rFonts w:ascii="Calibri" w:hAnsi="Calibri"/>
          <w:snapToGrid w:val="0"/>
        </w:rPr>
        <w:t>Ensure that all lab files are closed. E</w:t>
      </w:r>
      <w:r w:rsidRPr="003F6A76">
        <w:rPr>
          <w:rFonts w:ascii="Calibri" w:hAnsi="Calibri"/>
          <w:snapToGrid w:val="0"/>
        </w:rPr>
        <w:t xml:space="preserve">xit </w:t>
      </w:r>
      <w:proofErr w:type="spellStart"/>
      <w:r w:rsidRPr="003F6A76">
        <w:rPr>
          <w:rFonts w:ascii="Calibri" w:hAnsi="Calibri"/>
          <w:snapToGrid w:val="0"/>
        </w:rPr>
        <w:t>Quartus</w:t>
      </w:r>
      <w:proofErr w:type="spellEnd"/>
      <w:r w:rsidRPr="003F6A76">
        <w:rPr>
          <w:rFonts w:ascii="Calibri" w:hAnsi="Calibri"/>
          <w:snapToGrid w:val="0"/>
        </w:rPr>
        <w:t xml:space="preserve"> </w:t>
      </w:r>
      <w:r w:rsidR="001846DE">
        <w:rPr>
          <w:rFonts w:ascii="Calibri" w:hAnsi="Calibri"/>
          <w:snapToGrid w:val="0"/>
        </w:rPr>
        <w:t>Prime</w:t>
      </w:r>
      <w:r w:rsidRPr="003F6A76">
        <w:rPr>
          <w:rFonts w:ascii="Calibri" w:hAnsi="Calibri"/>
          <w:snapToGrid w:val="0"/>
        </w:rPr>
        <w:t>, log off the computer</w:t>
      </w:r>
      <w:r>
        <w:rPr>
          <w:rFonts w:ascii="Calibri" w:hAnsi="Calibri"/>
          <w:snapToGrid w:val="0"/>
        </w:rPr>
        <w:t xml:space="preserve">, </w:t>
      </w:r>
      <w:r w:rsidR="00AE5A54">
        <w:rPr>
          <w:rFonts w:ascii="Calibri" w:hAnsi="Calibri"/>
          <w:snapToGrid w:val="0"/>
        </w:rPr>
        <w:t xml:space="preserve">power down the DE2-115 board, </w:t>
      </w:r>
      <w:r>
        <w:rPr>
          <w:rFonts w:ascii="Calibri" w:hAnsi="Calibri"/>
          <w:snapToGrid w:val="0"/>
        </w:rPr>
        <w:t>and hand in your answer sheet</w:t>
      </w:r>
      <w:r w:rsidRPr="003F6A76">
        <w:rPr>
          <w:rFonts w:ascii="Calibri" w:hAnsi="Calibri"/>
          <w:snapToGrid w:val="0"/>
        </w:rPr>
        <w:t xml:space="preserve">.  </w:t>
      </w:r>
      <w:r w:rsidRPr="003F6A76">
        <w:rPr>
          <w:rFonts w:ascii="Calibri" w:hAnsi="Calibri"/>
          <w:b/>
          <w:snapToGrid w:val="0"/>
        </w:rPr>
        <w:t>Don’t forget to write down your name</w:t>
      </w:r>
      <w:r w:rsidR="00E56956">
        <w:rPr>
          <w:rFonts w:ascii="Calibri" w:hAnsi="Calibri"/>
          <w:b/>
          <w:snapToGrid w:val="0"/>
        </w:rPr>
        <w:t xml:space="preserve">, student ID and </w:t>
      </w:r>
      <w:r w:rsidRPr="003F6A76">
        <w:rPr>
          <w:rFonts w:ascii="Calibri" w:hAnsi="Calibri"/>
          <w:b/>
          <w:snapToGrid w:val="0"/>
        </w:rPr>
        <w:t>your lab section number</w:t>
      </w:r>
      <w:r w:rsidRPr="003F6A76">
        <w:rPr>
          <w:rFonts w:ascii="Calibri" w:hAnsi="Calibri"/>
          <w:snapToGrid w:val="0"/>
        </w:rPr>
        <w:t>.</w:t>
      </w:r>
    </w:p>
    <w:p w14:paraId="33C61026" w14:textId="77777777" w:rsidR="009A5C4C" w:rsidRPr="003F6A76" w:rsidRDefault="009A5C4C" w:rsidP="003A7228">
      <w:pPr>
        <w:widowControl w:val="0"/>
        <w:jc w:val="both"/>
      </w:pPr>
    </w:p>
    <w:sectPr w:rsidR="009A5C4C" w:rsidRPr="003F6A76" w:rsidSect="009A5C4C">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715B7" w14:textId="77777777" w:rsidR="007F47F7" w:rsidRDefault="007F47F7">
      <w:r>
        <w:separator/>
      </w:r>
    </w:p>
  </w:endnote>
  <w:endnote w:type="continuationSeparator" w:id="0">
    <w:p w14:paraId="0B7D5B6A" w14:textId="77777777" w:rsidR="007F47F7" w:rsidRDefault="007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NewRomanPS-BoldMT">
    <w:altName w:val="Times New Roman Bold"/>
    <w:charset w:val="00"/>
    <w:family w:val="roman"/>
    <w:pitch w:val="variable"/>
  </w:font>
  <w:font w:name="TimesNewRomanPSMT">
    <w:altName w:val="Times New Roman"/>
    <w:charset w:val="00"/>
    <w:family w:val="roman"/>
    <w:pitch w:val="variable"/>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05940"/>
      <w:docPartObj>
        <w:docPartGallery w:val="Page Numbers (Bottom of Page)"/>
        <w:docPartUnique/>
      </w:docPartObj>
    </w:sdtPr>
    <w:sdtEndPr>
      <w:rPr>
        <w:noProof/>
      </w:rPr>
    </w:sdtEndPr>
    <w:sdtContent>
      <w:p w14:paraId="33398F75" w14:textId="5D240CA7" w:rsidR="00872F47" w:rsidRDefault="00872F47">
        <w:pPr>
          <w:pStyle w:val="Footer"/>
          <w:jc w:val="center"/>
        </w:pPr>
        <w:r>
          <w:fldChar w:fldCharType="begin"/>
        </w:r>
        <w:r>
          <w:instrText xml:space="preserve"> PAGE   \* MERGEFORMAT </w:instrText>
        </w:r>
        <w:r>
          <w:fldChar w:fldCharType="separate"/>
        </w:r>
        <w:r w:rsidR="00396749">
          <w:rPr>
            <w:noProof/>
          </w:rPr>
          <w:t>2</w:t>
        </w:r>
        <w:r>
          <w:rPr>
            <w:noProof/>
          </w:rPr>
          <w:fldChar w:fldCharType="end"/>
        </w:r>
      </w:p>
    </w:sdtContent>
  </w:sdt>
  <w:p w14:paraId="4241526C" w14:textId="77777777" w:rsidR="00872F47" w:rsidRPr="00BE7210" w:rsidRDefault="00872F47">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01EA" w14:textId="77777777" w:rsidR="007F47F7" w:rsidRDefault="007F47F7">
      <w:r>
        <w:separator/>
      </w:r>
    </w:p>
  </w:footnote>
  <w:footnote w:type="continuationSeparator" w:id="0">
    <w:p w14:paraId="09460364" w14:textId="77777777" w:rsidR="007F47F7" w:rsidRDefault="007F47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872F47" w14:paraId="3D46F625" w14:textId="77777777">
      <w:tc>
        <w:tcPr>
          <w:tcW w:w="1688" w:type="pct"/>
          <w:tcBorders>
            <w:bottom w:val="single" w:sz="4" w:space="0" w:color="943634"/>
          </w:tcBorders>
          <w:shd w:val="clear" w:color="auto" w:fill="943634"/>
          <w:vAlign w:val="center"/>
        </w:tcPr>
        <w:p w14:paraId="5A6B7868" w14:textId="77777777" w:rsidR="00872F47" w:rsidRDefault="00872F47" w:rsidP="005B0B6F">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67F71508" w14:textId="77777777" w:rsidR="00872F47" w:rsidRPr="00FD5FF9" w:rsidRDefault="00872F47" w:rsidP="005B0B6F">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CEEB94A" w14:textId="66DCE819" w:rsidR="00872F47" w:rsidRPr="003A296A" w:rsidRDefault="00872F47" w:rsidP="00D52116">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FPGA Programming in </w:t>
          </w:r>
          <w:proofErr w:type="spellStart"/>
          <w:r w:rsidRPr="003A296A">
            <w:rPr>
              <w:rFonts w:ascii="Goudy Old Style" w:hAnsi="Goudy Old Style" w:cs="Arial"/>
              <w:b/>
              <w:bCs/>
              <w:color w:val="943634"/>
              <w:kern w:val="28"/>
              <w:sz w:val="36"/>
              <w:szCs w:val="36"/>
            </w:rPr>
            <w:t>Quartus</w:t>
          </w:r>
          <w:proofErr w:type="spellEnd"/>
          <w:r w:rsidRPr="003A296A">
            <w:rPr>
              <w:rFonts w:ascii="Goudy Old Style" w:hAnsi="Goudy Old Style" w:cs="Arial"/>
              <w:b/>
              <w:bCs/>
              <w:color w:val="943634"/>
              <w:kern w:val="28"/>
              <w:sz w:val="36"/>
              <w:szCs w:val="36"/>
            </w:rPr>
            <w:t xml:space="preserve"> </w:t>
          </w:r>
          <w:r>
            <w:rPr>
              <w:rFonts w:ascii="Goudy Old Style" w:hAnsi="Goudy Old Style" w:cs="Arial"/>
              <w:b/>
              <w:bCs/>
              <w:color w:val="943634"/>
              <w:kern w:val="28"/>
              <w:sz w:val="36"/>
              <w:szCs w:val="36"/>
            </w:rPr>
            <w:t>Prime, and the DE2-115 Development and Education Board</w:t>
          </w:r>
        </w:p>
      </w:tc>
    </w:tr>
  </w:tbl>
  <w:p w14:paraId="665DAE00" w14:textId="77777777" w:rsidR="00872F47" w:rsidRDefault="00872F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3EDC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7570"/>
    <w:rsid w:val="00020F25"/>
    <w:rsid w:val="0002491D"/>
    <w:rsid w:val="00033897"/>
    <w:rsid w:val="000621D0"/>
    <w:rsid w:val="00071715"/>
    <w:rsid w:val="00081E9A"/>
    <w:rsid w:val="00082038"/>
    <w:rsid w:val="00084F20"/>
    <w:rsid w:val="00086406"/>
    <w:rsid w:val="00094BF8"/>
    <w:rsid w:val="000A7781"/>
    <w:rsid w:val="000B1345"/>
    <w:rsid w:val="000B5328"/>
    <w:rsid w:val="000D7ACD"/>
    <w:rsid w:val="000F7ABE"/>
    <w:rsid w:val="0012523E"/>
    <w:rsid w:val="00130560"/>
    <w:rsid w:val="00166C8B"/>
    <w:rsid w:val="00182D4B"/>
    <w:rsid w:val="001846DE"/>
    <w:rsid w:val="00185760"/>
    <w:rsid w:val="001A22C5"/>
    <w:rsid w:val="001A6014"/>
    <w:rsid w:val="001A68D7"/>
    <w:rsid w:val="001B0F26"/>
    <w:rsid w:val="001B1E7C"/>
    <w:rsid w:val="001C57B3"/>
    <w:rsid w:val="00213488"/>
    <w:rsid w:val="002163C9"/>
    <w:rsid w:val="00220F84"/>
    <w:rsid w:val="002307B6"/>
    <w:rsid w:val="002430A2"/>
    <w:rsid w:val="00255C0E"/>
    <w:rsid w:val="00262CA8"/>
    <w:rsid w:val="002777A2"/>
    <w:rsid w:val="00292A75"/>
    <w:rsid w:val="00293BB7"/>
    <w:rsid w:val="00294C63"/>
    <w:rsid w:val="002A3632"/>
    <w:rsid w:val="002A69C5"/>
    <w:rsid w:val="002D2BFF"/>
    <w:rsid w:val="002D727E"/>
    <w:rsid w:val="002E1008"/>
    <w:rsid w:val="002E3090"/>
    <w:rsid w:val="002E3FCC"/>
    <w:rsid w:val="002F182B"/>
    <w:rsid w:val="002F77DF"/>
    <w:rsid w:val="00304E8F"/>
    <w:rsid w:val="00322D09"/>
    <w:rsid w:val="00323BDD"/>
    <w:rsid w:val="003307F9"/>
    <w:rsid w:val="00342374"/>
    <w:rsid w:val="003469D4"/>
    <w:rsid w:val="00356D51"/>
    <w:rsid w:val="0036035E"/>
    <w:rsid w:val="0036475F"/>
    <w:rsid w:val="00370FC2"/>
    <w:rsid w:val="00396749"/>
    <w:rsid w:val="003A7228"/>
    <w:rsid w:val="003B261D"/>
    <w:rsid w:val="003C74EC"/>
    <w:rsid w:val="003E2DBF"/>
    <w:rsid w:val="003F3542"/>
    <w:rsid w:val="003F5745"/>
    <w:rsid w:val="003F6A76"/>
    <w:rsid w:val="004154EF"/>
    <w:rsid w:val="004304CD"/>
    <w:rsid w:val="00432D3A"/>
    <w:rsid w:val="00440354"/>
    <w:rsid w:val="00452EA4"/>
    <w:rsid w:val="00457383"/>
    <w:rsid w:val="00461CC8"/>
    <w:rsid w:val="0047148C"/>
    <w:rsid w:val="004A1BFE"/>
    <w:rsid w:val="004A7775"/>
    <w:rsid w:val="004C2588"/>
    <w:rsid w:val="004E69AB"/>
    <w:rsid w:val="0051067E"/>
    <w:rsid w:val="00540A60"/>
    <w:rsid w:val="0054475B"/>
    <w:rsid w:val="00547901"/>
    <w:rsid w:val="00565234"/>
    <w:rsid w:val="00566D1C"/>
    <w:rsid w:val="0057130F"/>
    <w:rsid w:val="00573309"/>
    <w:rsid w:val="00583D0D"/>
    <w:rsid w:val="0058402B"/>
    <w:rsid w:val="0058759E"/>
    <w:rsid w:val="005926B7"/>
    <w:rsid w:val="0059318F"/>
    <w:rsid w:val="00595ABD"/>
    <w:rsid w:val="00595B7F"/>
    <w:rsid w:val="005B042D"/>
    <w:rsid w:val="005B0B6F"/>
    <w:rsid w:val="005C1CAA"/>
    <w:rsid w:val="005D36F0"/>
    <w:rsid w:val="00605426"/>
    <w:rsid w:val="00616D7B"/>
    <w:rsid w:val="00624DAF"/>
    <w:rsid w:val="00626827"/>
    <w:rsid w:val="00670FD5"/>
    <w:rsid w:val="0067124B"/>
    <w:rsid w:val="006772A2"/>
    <w:rsid w:val="00677710"/>
    <w:rsid w:val="00683F7F"/>
    <w:rsid w:val="0069339A"/>
    <w:rsid w:val="00697158"/>
    <w:rsid w:val="006B67FE"/>
    <w:rsid w:val="006B7739"/>
    <w:rsid w:val="006C3BA6"/>
    <w:rsid w:val="006D38A8"/>
    <w:rsid w:val="006E1805"/>
    <w:rsid w:val="006E2D3C"/>
    <w:rsid w:val="006E5DC3"/>
    <w:rsid w:val="006F4B47"/>
    <w:rsid w:val="006F51F6"/>
    <w:rsid w:val="007117EF"/>
    <w:rsid w:val="007149C0"/>
    <w:rsid w:val="007206E6"/>
    <w:rsid w:val="00732F90"/>
    <w:rsid w:val="00735877"/>
    <w:rsid w:val="00737FBE"/>
    <w:rsid w:val="00757165"/>
    <w:rsid w:val="0077707E"/>
    <w:rsid w:val="00797941"/>
    <w:rsid w:val="007A14DE"/>
    <w:rsid w:val="007B5AAF"/>
    <w:rsid w:val="007B5F9B"/>
    <w:rsid w:val="007B7280"/>
    <w:rsid w:val="007D0BEF"/>
    <w:rsid w:val="007E4E34"/>
    <w:rsid w:val="007F3F73"/>
    <w:rsid w:val="007F47F7"/>
    <w:rsid w:val="00823054"/>
    <w:rsid w:val="00841C58"/>
    <w:rsid w:val="00845CB5"/>
    <w:rsid w:val="00847DCD"/>
    <w:rsid w:val="00854717"/>
    <w:rsid w:val="00861197"/>
    <w:rsid w:val="0087130F"/>
    <w:rsid w:val="00872F47"/>
    <w:rsid w:val="00891C03"/>
    <w:rsid w:val="008C6C43"/>
    <w:rsid w:val="008C79DD"/>
    <w:rsid w:val="008C7A7D"/>
    <w:rsid w:val="008D0CBF"/>
    <w:rsid w:val="00901D28"/>
    <w:rsid w:val="009125D4"/>
    <w:rsid w:val="00937517"/>
    <w:rsid w:val="00940B24"/>
    <w:rsid w:val="00941165"/>
    <w:rsid w:val="009507BD"/>
    <w:rsid w:val="00950BCE"/>
    <w:rsid w:val="009558E9"/>
    <w:rsid w:val="00955EAB"/>
    <w:rsid w:val="00963176"/>
    <w:rsid w:val="00967813"/>
    <w:rsid w:val="00971346"/>
    <w:rsid w:val="009948CE"/>
    <w:rsid w:val="009A5C4C"/>
    <w:rsid w:val="009B746F"/>
    <w:rsid w:val="009C14CF"/>
    <w:rsid w:val="009C3D8C"/>
    <w:rsid w:val="009D01CC"/>
    <w:rsid w:val="009E0355"/>
    <w:rsid w:val="009E08CF"/>
    <w:rsid w:val="009E5E0D"/>
    <w:rsid w:val="009F11D3"/>
    <w:rsid w:val="00A018F9"/>
    <w:rsid w:val="00A121A6"/>
    <w:rsid w:val="00A1755A"/>
    <w:rsid w:val="00A22CD8"/>
    <w:rsid w:val="00A334C2"/>
    <w:rsid w:val="00A3441F"/>
    <w:rsid w:val="00A5434C"/>
    <w:rsid w:val="00A74EF9"/>
    <w:rsid w:val="00AC407B"/>
    <w:rsid w:val="00AD4434"/>
    <w:rsid w:val="00AD4674"/>
    <w:rsid w:val="00AD592D"/>
    <w:rsid w:val="00AE3281"/>
    <w:rsid w:val="00AE50B2"/>
    <w:rsid w:val="00AE5A54"/>
    <w:rsid w:val="00B2403B"/>
    <w:rsid w:val="00B338BD"/>
    <w:rsid w:val="00B46904"/>
    <w:rsid w:val="00B60606"/>
    <w:rsid w:val="00B72057"/>
    <w:rsid w:val="00B73EEB"/>
    <w:rsid w:val="00B803F3"/>
    <w:rsid w:val="00B95212"/>
    <w:rsid w:val="00BE44A8"/>
    <w:rsid w:val="00C158CB"/>
    <w:rsid w:val="00C52E22"/>
    <w:rsid w:val="00C53C1E"/>
    <w:rsid w:val="00C66849"/>
    <w:rsid w:val="00C832D2"/>
    <w:rsid w:val="00C8452B"/>
    <w:rsid w:val="00CA48AE"/>
    <w:rsid w:val="00CC24CE"/>
    <w:rsid w:val="00CC318F"/>
    <w:rsid w:val="00CD255A"/>
    <w:rsid w:val="00CD536E"/>
    <w:rsid w:val="00CF6BC2"/>
    <w:rsid w:val="00D3793C"/>
    <w:rsid w:val="00D52116"/>
    <w:rsid w:val="00D65121"/>
    <w:rsid w:val="00D90150"/>
    <w:rsid w:val="00D946FE"/>
    <w:rsid w:val="00D97847"/>
    <w:rsid w:val="00DA0B2C"/>
    <w:rsid w:val="00DB2B36"/>
    <w:rsid w:val="00DC01C7"/>
    <w:rsid w:val="00DC157E"/>
    <w:rsid w:val="00DD3C3A"/>
    <w:rsid w:val="00DD751B"/>
    <w:rsid w:val="00DE0C3D"/>
    <w:rsid w:val="00DE7929"/>
    <w:rsid w:val="00E119B1"/>
    <w:rsid w:val="00E154F9"/>
    <w:rsid w:val="00E22FA5"/>
    <w:rsid w:val="00E56083"/>
    <w:rsid w:val="00E56956"/>
    <w:rsid w:val="00E63550"/>
    <w:rsid w:val="00E66238"/>
    <w:rsid w:val="00E72560"/>
    <w:rsid w:val="00E775C2"/>
    <w:rsid w:val="00E8106F"/>
    <w:rsid w:val="00E827D6"/>
    <w:rsid w:val="00EA3583"/>
    <w:rsid w:val="00EB1028"/>
    <w:rsid w:val="00EB7F00"/>
    <w:rsid w:val="00EC5059"/>
    <w:rsid w:val="00EC6229"/>
    <w:rsid w:val="00EE432A"/>
    <w:rsid w:val="00EE4DC8"/>
    <w:rsid w:val="00EF5364"/>
    <w:rsid w:val="00F17F3F"/>
    <w:rsid w:val="00F20E3A"/>
    <w:rsid w:val="00F24DDE"/>
    <w:rsid w:val="00F3557C"/>
    <w:rsid w:val="00F44A5F"/>
    <w:rsid w:val="00F67309"/>
    <w:rsid w:val="00F9181D"/>
    <w:rsid w:val="00F94C7D"/>
    <w:rsid w:val="00F97B99"/>
    <w:rsid w:val="00FA759C"/>
    <w:rsid w:val="00FB2005"/>
    <w:rsid w:val="00FC0EFB"/>
    <w:rsid w:val="00FC28C2"/>
    <w:rsid w:val="00FC7382"/>
    <w:rsid w:val="00FD00AB"/>
    <w:rsid w:val="00FD6705"/>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80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 w:type="character" w:styleId="Hyperlink">
    <w:name w:val="Hyperlink"/>
    <w:basedOn w:val="DefaultParagraphFont"/>
    <w:uiPriority w:val="99"/>
    <w:unhideWhenUsed/>
    <w:rsid w:val="00872F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 w:type="character" w:styleId="Hyperlink">
    <w:name w:val="Hyperlink"/>
    <w:basedOn w:val="DefaultParagraphFont"/>
    <w:uiPriority w:val="99"/>
    <w:unhideWhenUsed/>
    <w:rsid w:val="0087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4800">
      <w:bodyDiv w:val="1"/>
      <w:marLeft w:val="0"/>
      <w:marRight w:val="0"/>
      <w:marTop w:val="0"/>
      <w:marBottom w:val="0"/>
      <w:divBdr>
        <w:top w:val="none" w:sz="0" w:space="0" w:color="auto"/>
        <w:left w:val="none" w:sz="0" w:space="0" w:color="auto"/>
        <w:bottom w:val="none" w:sz="0" w:space="0" w:color="auto"/>
        <w:right w:val="none" w:sz="0" w:space="0" w:color="auto"/>
      </w:divBdr>
    </w:div>
    <w:div w:id="1120294247">
      <w:bodyDiv w:val="1"/>
      <w:marLeft w:val="0"/>
      <w:marRight w:val="0"/>
      <w:marTop w:val="0"/>
      <w:marBottom w:val="0"/>
      <w:divBdr>
        <w:top w:val="none" w:sz="0" w:space="0" w:color="auto"/>
        <w:left w:val="none" w:sz="0" w:space="0" w:color="auto"/>
        <w:bottom w:val="none" w:sz="0" w:space="0" w:color="auto"/>
        <w:right w:val="none" w:sz="0" w:space="0" w:color="auto"/>
      </w:divBdr>
    </w:div>
    <w:div w:id="1642730486">
      <w:bodyDiv w:val="1"/>
      <w:marLeft w:val="0"/>
      <w:marRight w:val="0"/>
      <w:marTop w:val="0"/>
      <w:marBottom w:val="0"/>
      <w:divBdr>
        <w:top w:val="none" w:sz="0" w:space="0" w:color="auto"/>
        <w:left w:val="none" w:sz="0" w:space="0" w:color="auto"/>
        <w:bottom w:val="none" w:sz="0" w:space="0" w:color="auto"/>
        <w:right w:val="none" w:sz="0" w:space="0" w:color="auto"/>
      </w:divBdr>
    </w:div>
    <w:div w:id="19413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FF00-B1E6-EF4D-B8F0-1812BE39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creator>Bonner, James A [E CPE]</dc:creator>
  <dc:description>Revised by Imad Abbadi for Dr. Chu (August 2003)
Revised by Scott Melvin (June 2016)</dc:description>
  <cp:lastModifiedBy>Alexander Stoytchev</cp:lastModifiedBy>
  <cp:revision>2</cp:revision>
  <cp:lastPrinted>2008-01-14T15:51:00Z</cp:lastPrinted>
  <dcterms:created xsi:type="dcterms:W3CDTF">2016-08-29T18:08:00Z</dcterms:created>
  <dcterms:modified xsi:type="dcterms:W3CDTF">2016-08-29T18:08:00Z</dcterms:modified>
</cp:coreProperties>
</file>